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0AEB" w14:textId="77777777" w:rsidR="001C1C72" w:rsidRPr="00F22341" w:rsidRDefault="001C1C72" w:rsidP="001C1C72">
      <w:pPr>
        <w:widowControl w:val="0"/>
        <w:suppressAutoHyphens/>
        <w:spacing w:after="120" w:line="240" w:lineRule="auto"/>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 xml:space="preserve">                    </w:t>
      </w:r>
      <w:r w:rsidRPr="00F22341">
        <w:rPr>
          <w:rFonts w:ascii="Times New Roman" w:eastAsia="SimSun" w:hAnsi="Times New Roman" w:cs="Mangal"/>
          <w:b/>
          <w:kern w:val="1"/>
          <w:sz w:val="28"/>
          <w:szCs w:val="28"/>
          <w:lang w:eastAsia="hi-IN" w:bidi="hi-IN"/>
        </w:rPr>
        <w:t>Craigiebuckler and Seafield Community Council</w:t>
      </w:r>
    </w:p>
    <w:p w14:paraId="64B6D7B3" w14:textId="77777777" w:rsidR="001C1C72" w:rsidRPr="00F22341" w:rsidRDefault="001C1C72" w:rsidP="001C1C72">
      <w:pPr>
        <w:widowControl w:val="0"/>
        <w:suppressAutoHyphens/>
        <w:spacing w:after="120" w:line="240" w:lineRule="auto"/>
        <w:rPr>
          <w:rFonts w:ascii="Times New Roman" w:eastAsia="SimSun" w:hAnsi="Times New Roman" w:cs="Mangal"/>
          <w:kern w:val="1"/>
          <w:sz w:val="28"/>
          <w:szCs w:val="28"/>
          <w:lang w:eastAsia="hi-IN" w:bidi="hi-IN"/>
        </w:rPr>
      </w:pPr>
      <w:r w:rsidRPr="00F22341">
        <w:rPr>
          <w:rFonts w:ascii="Times New Roman" w:eastAsia="SimSun" w:hAnsi="Times New Roman" w:cs="Mangal"/>
          <w:kern w:val="1"/>
          <w:sz w:val="28"/>
          <w:szCs w:val="28"/>
          <w:lang w:eastAsia="hi-IN" w:bidi="hi-IN"/>
        </w:rPr>
        <w:t> </w:t>
      </w:r>
    </w:p>
    <w:p w14:paraId="557DD175" w14:textId="3A0677AD" w:rsidR="001C1C72" w:rsidRPr="00F22341" w:rsidRDefault="00FD26F0" w:rsidP="001C1C72">
      <w:pPr>
        <w:widowControl w:val="0"/>
        <w:suppressAutoHyphens/>
        <w:spacing w:after="120" w:line="240" w:lineRule="auto"/>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Minutes of</w:t>
      </w:r>
      <w:r w:rsidR="001C1C72">
        <w:rPr>
          <w:rFonts w:ascii="Times New Roman" w:eastAsia="SimSun" w:hAnsi="Times New Roman" w:cs="Mangal"/>
          <w:b/>
          <w:kern w:val="1"/>
          <w:sz w:val="28"/>
          <w:szCs w:val="28"/>
          <w:lang w:eastAsia="hi-IN" w:bidi="hi-IN"/>
        </w:rPr>
        <w:t xml:space="preserve"> </w:t>
      </w:r>
      <w:r w:rsidR="001C1C72" w:rsidRPr="00F22341">
        <w:rPr>
          <w:rFonts w:ascii="Times New Roman" w:eastAsia="SimSun" w:hAnsi="Times New Roman" w:cs="Mangal"/>
          <w:b/>
          <w:kern w:val="1"/>
          <w:sz w:val="28"/>
          <w:szCs w:val="28"/>
          <w:lang w:eastAsia="hi-IN" w:bidi="hi-IN"/>
        </w:rPr>
        <w:t xml:space="preserve">the Annual General Meeting commencing at 7.00 pm on Tuesday, </w:t>
      </w:r>
      <w:r w:rsidR="001C1C72">
        <w:rPr>
          <w:rFonts w:ascii="Times New Roman" w:eastAsia="SimSun" w:hAnsi="Times New Roman" w:cs="Mangal"/>
          <w:b/>
          <w:kern w:val="1"/>
          <w:sz w:val="28"/>
          <w:szCs w:val="28"/>
          <w:lang w:eastAsia="hi-IN" w:bidi="hi-IN"/>
        </w:rPr>
        <w:t>3rd</w:t>
      </w:r>
      <w:r w:rsidR="001C1C72" w:rsidRPr="00F22341">
        <w:rPr>
          <w:rFonts w:ascii="Times New Roman" w:eastAsia="SimSun" w:hAnsi="Times New Roman" w:cs="Mangal"/>
          <w:b/>
          <w:kern w:val="1"/>
          <w:sz w:val="28"/>
          <w:szCs w:val="28"/>
          <w:lang w:eastAsia="hi-IN" w:bidi="hi-IN"/>
        </w:rPr>
        <w:t> March 202</w:t>
      </w:r>
      <w:r w:rsidR="001C1C72">
        <w:rPr>
          <w:rFonts w:ascii="Times New Roman" w:eastAsia="SimSun" w:hAnsi="Times New Roman" w:cs="Mangal"/>
          <w:b/>
          <w:kern w:val="1"/>
          <w:sz w:val="28"/>
          <w:szCs w:val="28"/>
          <w:lang w:eastAsia="hi-IN" w:bidi="hi-IN"/>
        </w:rPr>
        <w:t>6</w:t>
      </w:r>
      <w:r w:rsidR="001C1C72" w:rsidRPr="00F22341">
        <w:rPr>
          <w:rFonts w:ascii="Times New Roman" w:eastAsia="SimSun" w:hAnsi="Times New Roman" w:cs="Mangal"/>
          <w:b/>
          <w:kern w:val="1"/>
          <w:sz w:val="28"/>
          <w:szCs w:val="28"/>
          <w:lang w:eastAsia="hi-IN" w:bidi="hi-IN"/>
        </w:rPr>
        <w:t>.</w:t>
      </w:r>
    </w:p>
    <w:p w14:paraId="56D950C4" w14:textId="77777777" w:rsidR="001C1C72" w:rsidRDefault="001C1C72" w:rsidP="001C1C72">
      <w:pPr>
        <w:widowControl w:val="0"/>
        <w:suppressAutoHyphens/>
        <w:spacing w:after="120" w:line="240" w:lineRule="auto"/>
        <w:rPr>
          <w:rFonts w:ascii="Times New Roman" w:eastAsia="SimSun" w:hAnsi="Times New Roman" w:cs="Mangal"/>
          <w:b/>
          <w:kern w:val="1"/>
          <w:sz w:val="28"/>
          <w:szCs w:val="28"/>
          <w:lang w:eastAsia="hi-IN" w:bidi="hi-IN"/>
        </w:rPr>
      </w:pPr>
    </w:p>
    <w:p w14:paraId="7E51D40B" w14:textId="2440AB66" w:rsidR="00A15B61" w:rsidRDefault="001C1C72" w:rsidP="001C1C72">
      <w:pPr>
        <w:widowControl w:val="0"/>
        <w:suppressAutoHyphens/>
        <w:spacing w:after="120" w:line="240" w:lineRule="auto"/>
        <w:rPr>
          <w:rFonts w:ascii="Times New Roman" w:eastAsia="SimSun" w:hAnsi="Times New Roman" w:cs="Mangal"/>
          <w:bCs/>
          <w:kern w:val="1"/>
          <w:sz w:val="28"/>
          <w:szCs w:val="28"/>
          <w:lang w:eastAsia="hi-IN" w:bidi="hi-IN"/>
        </w:rPr>
      </w:pPr>
      <w:r>
        <w:rPr>
          <w:rFonts w:ascii="Times New Roman" w:eastAsia="SimSun" w:hAnsi="Times New Roman" w:cs="Mangal"/>
          <w:b/>
          <w:kern w:val="1"/>
          <w:sz w:val="28"/>
          <w:szCs w:val="28"/>
          <w:lang w:eastAsia="hi-IN" w:bidi="hi-IN"/>
        </w:rPr>
        <w:t>Present</w:t>
      </w:r>
      <w:r>
        <w:rPr>
          <w:rFonts w:ascii="Times New Roman" w:eastAsia="SimSun" w:hAnsi="Times New Roman" w:cs="Mangal"/>
          <w:bCs/>
          <w:kern w:val="1"/>
          <w:sz w:val="28"/>
          <w:szCs w:val="28"/>
          <w:lang w:eastAsia="hi-IN" w:bidi="hi-IN"/>
        </w:rPr>
        <w:t xml:space="preserve"> </w:t>
      </w:r>
      <w:r w:rsidR="00A15B61">
        <w:rPr>
          <w:rFonts w:ascii="Times New Roman" w:eastAsia="SimSun" w:hAnsi="Times New Roman" w:cs="Mangal"/>
          <w:bCs/>
          <w:kern w:val="1"/>
          <w:sz w:val="28"/>
          <w:szCs w:val="28"/>
          <w:lang w:eastAsia="hi-IN" w:bidi="hi-IN"/>
        </w:rPr>
        <w:t xml:space="preserve">                                                                                                                          </w:t>
      </w:r>
      <w:r>
        <w:rPr>
          <w:rFonts w:ascii="Times New Roman" w:eastAsia="SimSun" w:hAnsi="Times New Roman" w:cs="Mangal"/>
          <w:bCs/>
          <w:kern w:val="1"/>
          <w:sz w:val="28"/>
          <w:szCs w:val="28"/>
          <w:lang w:eastAsia="hi-IN" w:bidi="hi-IN"/>
        </w:rPr>
        <w:t>William Sell, Margaret Meikle</w:t>
      </w:r>
      <w:r w:rsidR="000E4D1F">
        <w:rPr>
          <w:rFonts w:ascii="Times New Roman" w:eastAsia="SimSun" w:hAnsi="Times New Roman" w:cs="Mangal"/>
          <w:bCs/>
          <w:kern w:val="1"/>
          <w:sz w:val="28"/>
          <w:szCs w:val="28"/>
          <w:lang w:eastAsia="hi-IN" w:bidi="hi-IN"/>
        </w:rPr>
        <w:t>, Craig Melville, Robert Frost, Pamela Fraser, Duncan Laidlaw, Councillor Martin Greig and Resident Jim Flett</w:t>
      </w:r>
    </w:p>
    <w:p w14:paraId="52D38D71" w14:textId="77777777" w:rsidR="00A15B61" w:rsidRPr="001C1C72" w:rsidRDefault="00A15B61" w:rsidP="001C1C72">
      <w:pPr>
        <w:widowControl w:val="0"/>
        <w:suppressAutoHyphens/>
        <w:spacing w:after="120" w:line="240" w:lineRule="auto"/>
        <w:rPr>
          <w:rFonts w:ascii="Times New Roman" w:eastAsia="SimSun" w:hAnsi="Times New Roman" w:cs="Mangal"/>
          <w:bCs/>
          <w:kern w:val="1"/>
          <w:sz w:val="28"/>
          <w:szCs w:val="28"/>
          <w:lang w:eastAsia="hi-IN" w:bidi="hi-IN"/>
        </w:rPr>
      </w:pPr>
    </w:p>
    <w:p w14:paraId="0FE9ACE5" w14:textId="7A64CAD8" w:rsidR="001C1C72" w:rsidRDefault="001C1C72" w:rsidP="001C1C72">
      <w:pPr>
        <w:widowControl w:val="0"/>
        <w:suppressAutoHyphens/>
        <w:spacing w:after="120" w:line="240" w:lineRule="auto"/>
        <w:rPr>
          <w:rFonts w:ascii="Times New Roman" w:eastAsia="SimSun" w:hAnsi="Times New Roman" w:cs="Mangal"/>
          <w:bCs/>
          <w:kern w:val="1"/>
          <w:sz w:val="28"/>
          <w:szCs w:val="28"/>
          <w:lang w:eastAsia="hi-IN" w:bidi="hi-IN"/>
        </w:rPr>
      </w:pPr>
      <w:r w:rsidRPr="00F22341">
        <w:rPr>
          <w:rFonts w:ascii="Times New Roman" w:eastAsia="SimSun" w:hAnsi="Times New Roman" w:cs="Mangal"/>
          <w:b/>
          <w:kern w:val="1"/>
          <w:sz w:val="28"/>
          <w:szCs w:val="28"/>
          <w:lang w:eastAsia="hi-IN" w:bidi="hi-IN"/>
        </w:rPr>
        <w:t xml:space="preserve">Apologies for </w:t>
      </w:r>
      <w:r>
        <w:rPr>
          <w:rFonts w:ascii="Times New Roman" w:eastAsia="SimSun" w:hAnsi="Times New Roman" w:cs="Mangal"/>
          <w:b/>
          <w:kern w:val="1"/>
          <w:sz w:val="28"/>
          <w:szCs w:val="28"/>
          <w:lang w:eastAsia="hi-IN" w:bidi="hi-IN"/>
        </w:rPr>
        <w:t>A</w:t>
      </w:r>
      <w:r w:rsidRPr="00F22341">
        <w:rPr>
          <w:rFonts w:ascii="Times New Roman" w:eastAsia="SimSun" w:hAnsi="Times New Roman" w:cs="Mangal"/>
          <w:b/>
          <w:kern w:val="1"/>
          <w:sz w:val="28"/>
          <w:szCs w:val="28"/>
          <w:lang w:eastAsia="hi-IN" w:bidi="hi-IN"/>
        </w:rPr>
        <w:t>bsence.</w:t>
      </w:r>
      <w:r>
        <w:rPr>
          <w:rFonts w:ascii="Times New Roman" w:eastAsia="SimSun" w:hAnsi="Times New Roman" w:cs="Mangal"/>
          <w:b/>
          <w:kern w:val="1"/>
          <w:sz w:val="28"/>
          <w:szCs w:val="28"/>
          <w:lang w:eastAsia="hi-IN" w:bidi="hi-IN"/>
        </w:rPr>
        <w:t xml:space="preserve"> </w:t>
      </w:r>
      <w:r w:rsidR="00A15B61">
        <w:rPr>
          <w:rFonts w:ascii="Times New Roman" w:eastAsia="SimSun" w:hAnsi="Times New Roman" w:cs="Mangal"/>
          <w:b/>
          <w:kern w:val="1"/>
          <w:sz w:val="28"/>
          <w:szCs w:val="28"/>
          <w:lang w:eastAsia="hi-IN" w:bidi="hi-IN"/>
        </w:rPr>
        <w:t xml:space="preserve">                                                                                                                         </w:t>
      </w:r>
      <w:r w:rsidRPr="001C1C72">
        <w:rPr>
          <w:rFonts w:ascii="Times New Roman" w:eastAsia="SimSun" w:hAnsi="Times New Roman" w:cs="Mangal"/>
          <w:bCs/>
          <w:kern w:val="1"/>
          <w:sz w:val="28"/>
          <w:szCs w:val="28"/>
          <w:lang w:eastAsia="hi-IN" w:bidi="hi-IN"/>
        </w:rPr>
        <w:t>Cllr John Cooke, Cllr Ken McLeod, Dr Susan Reader, Cameron Campbell</w:t>
      </w:r>
      <w:r w:rsidR="00923715">
        <w:rPr>
          <w:rFonts w:ascii="Times New Roman" w:eastAsia="SimSun" w:hAnsi="Times New Roman" w:cs="Mangal"/>
          <w:bCs/>
          <w:kern w:val="1"/>
          <w:sz w:val="28"/>
          <w:szCs w:val="28"/>
          <w:lang w:eastAsia="hi-IN" w:bidi="hi-IN"/>
        </w:rPr>
        <w:t>, Karen Reilley.</w:t>
      </w:r>
    </w:p>
    <w:p w14:paraId="4A9E5C9A" w14:textId="77777777" w:rsidR="00A15B61" w:rsidRDefault="00A15B61" w:rsidP="0033448D">
      <w:pPr>
        <w:widowControl w:val="0"/>
        <w:spacing w:after="0" w:line="240" w:lineRule="auto"/>
        <w:rPr>
          <w:rFonts w:ascii="Times New Roman" w:eastAsia="SimSun" w:hAnsi="Times New Roman" w:cs="Mangal"/>
          <w:b/>
          <w:kern w:val="1"/>
          <w:sz w:val="28"/>
          <w:szCs w:val="28"/>
          <w:lang w:eastAsia="hi-IN" w:bidi="hi-IN"/>
        </w:rPr>
      </w:pPr>
    </w:p>
    <w:p w14:paraId="65CE7B92" w14:textId="3490402A" w:rsidR="0033448D" w:rsidRPr="00A15B61" w:rsidRDefault="001C1C72" w:rsidP="0033448D">
      <w:pPr>
        <w:widowControl w:val="0"/>
        <w:spacing w:after="0" w:line="240" w:lineRule="auto"/>
        <w:rPr>
          <w:rFonts w:ascii="Times New Roman" w:eastAsia="SimSun" w:hAnsi="Times New Roman" w:cs="Mangal"/>
          <w:bCs/>
          <w:sz w:val="28"/>
          <w:szCs w:val="28"/>
          <w:lang w:eastAsia="hi-IN" w:bidi="hi-IN"/>
        </w:rPr>
      </w:pPr>
      <w:r w:rsidRPr="00F22341">
        <w:rPr>
          <w:rFonts w:ascii="Times New Roman" w:eastAsia="SimSun" w:hAnsi="Times New Roman" w:cs="Mangal"/>
          <w:b/>
          <w:kern w:val="1"/>
          <w:sz w:val="28"/>
          <w:szCs w:val="28"/>
          <w:lang w:eastAsia="hi-IN" w:bidi="hi-IN"/>
        </w:rPr>
        <w:t xml:space="preserve">Chairperson’s </w:t>
      </w:r>
      <w:r>
        <w:rPr>
          <w:rFonts w:ascii="Times New Roman" w:eastAsia="SimSun" w:hAnsi="Times New Roman" w:cs="Mangal"/>
          <w:b/>
          <w:kern w:val="1"/>
          <w:sz w:val="28"/>
          <w:szCs w:val="28"/>
          <w:lang w:eastAsia="hi-IN" w:bidi="hi-IN"/>
        </w:rPr>
        <w:t>R</w:t>
      </w:r>
      <w:r w:rsidRPr="00F22341">
        <w:rPr>
          <w:rFonts w:ascii="Times New Roman" w:eastAsia="SimSun" w:hAnsi="Times New Roman" w:cs="Mangal"/>
          <w:b/>
          <w:kern w:val="1"/>
          <w:sz w:val="28"/>
          <w:szCs w:val="28"/>
          <w:lang w:eastAsia="hi-IN" w:bidi="hi-IN"/>
        </w:rPr>
        <w:t>eport/</w:t>
      </w:r>
      <w:r>
        <w:rPr>
          <w:rFonts w:ascii="Times New Roman" w:eastAsia="SimSun" w:hAnsi="Times New Roman" w:cs="Mangal"/>
          <w:b/>
          <w:kern w:val="1"/>
          <w:sz w:val="28"/>
          <w:szCs w:val="28"/>
          <w:lang w:eastAsia="hi-IN" w:bidi="hi-IN"/>
        </w:rPr>
        <w:t>U</w:t>
      </w:r>
      <w:r w:rsidRPr="00F22341">
        <w:rPr>
          <w:rFonts w:ascii="Times New Roman" w:eastAsia="SimSun" w:hAnsi="Times New Roman" w:cs="Mangal"/>
          <w:b/>
          <w:kern w:val="1"/>
          <w:sz w:val="28"/>
          <w:szCs w:val="28"/>
          <w:lang w:eastAsia="hi-IN" w:bidi="hi-IN"/>
        </w:rPr>
        <w:t>pdate</w:t>
      </w:r>
      <w:r w:rsidR="0033448D">
        <w:rPr>
          <w:rFonts w:ascii="Times New Roman" w:eastAsia="SimSun" w:hAnsi="Times New Roman" w:cs="Mangal"/>
          <w:b/>
          <w:kern w:val="1"/>
          <w:sz w:val="28"/>
          <w:szCs w:val="28"/>
          <w:lang w:eastAsia="hi-IN" w:bidi="hi-IN"/>
        </w:rPr>
        <w:t xml:space="preserve"> </w:t>
      </w:r>
      <w:r w:rsidR="00A15B61">
        <w:rPr>
          <w:rFonts w:ascii="Times New Roman" w:eastAsia="SimSun" w:hAnsi="Times New Roman" w:cs="Mangal"/>
          <w:b/>
          <w:kern w:val="1"/>
          <w:sz w:val="28"/>
          <w:szCs w:val="28"/>
          <w:lang w:eastAsia="hi-IN" w:bidi="hi-IN"/>
        </w:rPr>
        <w:t xml:space="preserve">by William Sell                                                                                                                                  </w:t>
      </w:r>
      <w:r w:rsidR="0033448D" w:rsidRPr="00A15B61">
        <w:rPr>
          <w:rFonts w:ascii="Times New Roman" w:eastAsia="SimSun" w:hAnsi="Times New Roman" w:cs="Mangal"/>
          <w:bCs/>
          <w:kern w:val="1"/>
          <w:sz w:val="28"/>
          <w:szCs w:val="28"/>
          <w:lang w:eastAsia="hi-IN" w:bidi="hi-IN"/>
        </w:rPr>
        <w:t xml:space="preserve">The year began with </w:t>
      </w:r>
      <w:r w:rsidR="0033448D" w:rsidRPr="00A15B61">
        <w:rPr>
          <w:rFonts w:ascii="Times New Roman" w:eastAsia="SimSun" w:hAnsi="Times New Roman" w:cs="Mangal"/>
          <w:bCs/>
          <w:sz w:val="28"/>
          <w:szCs w:val="28"/>
          <w:lang w:eastAsia="hi-IN" w:bidi="hi-IN"/>
        </w:rPr>
        <w:t xml:space="preserve">an account balance of £997.04 after donations had been made to community groups.  </w:t>
      </w:r>
    </w:p>
    <w:p w14:paraId="59CAB1C6" w14:textId="77777777" w:rsidR="00A15B61" w:rsidRDefault="00A15B61" w:rsidP="00525B4C">
      <w:pPr>
        <w:pStyle w:val="NormalWeb"/>
        <w:shd w:val="clear" w:color="auto" w:fill="FFFFFF"/>
        <w:spacing w:before="0" w:beforeAutospacing="0" w:after="0" w:afterAutospacing="0"/>
        <w:rPr>
          <w:rFonts w:eastAsia="SimSun" w:cs="Mangal"/>
          <w:kern w:val="1"/>
          <w:sz w:val="28"/>
          <w:szCs w:val="28"/>
          <w:lang w:eastAsia="hi-IN" w:bidi="hi-IN"/>
        </w:rPr>
      </w:pPr>
    </w:p>
    <w:p w14:paraId="4FD971DB" w14:textId="30B98FB4" w:rsidR="00525B4C" w:rsidRDefault="00525B4C" w:rsidP="00525B4C">
      <w:pPr>
        <w:pStyle w:val="NormalWeb"/>
        <w:shd w:val="clear" w:color="auto" w:fill="FFFFFF"/>
        <w:spacing w:before="0" w:beforeAutospacing="0" w:after="0" w:afterAutospacing="0"/>
        <w:rPr>
          <w:rFonts w:eastAsia="SimSun" w:cs="Mangal"/>
          <w:kern w:val="1"/>
          <w:sz w:val="28"/>
          <w:szCs w:val="28"/>
          <w:lang w:eastAsia="hi-IN" w:bidi="hi-IN"/>
        </w:rPr>
      </w:pPr>
      <w:r w:rsidRPr="003B1D89">
        <w:rPr>
          <w:rFonts w:eastAsia="SimSun" w:cs="Mangal"/>
          <w:kern w:val="1"/>
          <w:sz w:val="28"/>
          <w:szCs w:val="28"/>
          <w:lang w:eastAsia="hi-IN" w:bidi="hi-IN"/>
        </w:rPr>
        <w:t xml:space="preserve">A planning application had been made in Thornhill (Cults &amp; Bieldside) for a battery energy storage system, and public consultations were organised by the applicant. Given that this proposed development bordered our area, CSCC </w:t>
      </w:r>
      <w:r w:rsidR="004915D8" w:rsidRPr="003B1D89">
        <w:rPr>
          <w:rFonts w:eastAsia="SimSun" w:cs="Mangal"/>
          <w:kern w:val="1"/>
          <w:sz w:val="28"/>
          <w:szCs w:val="28"/>
          <w:lang w:eastAsia="hi-IN" w:bidi="hi-IN"/>
        </w:rPr>
        <w:t>was</w:t>
      </w:r>
      <w:r w:rsidRPr="003B1D89">
        <w:rPr>
          <w:rFonts w:eastAsia="SimSun" w:cs="Mangal"/>
          <w:kern w:val="1"/>
          <w:sz w:val="28"/>
          <w:szCs w:val="28"/>
          <w:lang w:eastAsia="hi-IN" w:bidi="hi-IN"/>
        </w:rPr>
        <w:t xml:space="preserve"> very much involved with countering the proposal.</w:t>
      </w:r>
    </w:p>
    <w:p w14:paraId="4CFB5EC7" w14:textId="77777777" w:rsidR="003B1D89" w:rsidRDefault="003B1D89" w:rsidP="00525B4C">
      <w:pPr>
        <w:pStyle w:val="NormalWeb"/>
        <w:shd w:val="clear" w:color="auto" w:fill="FFFFFF"/>
        <w:spacing w:before="0" w:beforeAutospacing="0" w:after="0" w:afterAutospacing="0"/>
        <w:rPr>
          <w:rFonts w:eastAsia="SimSun" w:cs="Mangal"/>
          <w:kern w:val="1"/>
          <w:sz w:val="28"/>
          <w:szCs w:val="28"/>
          <w:lang w:eastAsia="hi-IN" w:bidi="hi-IN"/>
        </w:rPr>
      </w:pPr>
    </w:p>
    <w:p w14:paraId="7575E430" w14:textId="4CF6DCAF" w:rsidR="003B1D89" w:rsidRPr="003B1D89" w:rsidRDefault="003B1D89" w:rsidP="00525B4C">
      <w:pPr>
        <w:pStyle w:val="NormalWeb"/>
        <w:shd w:val="clear" w:color="auto" w:fill="FFFFFF"/>
        <w:spacing w:before="0" w:beforeAutospacing="0" w:after="0" w:afterAutospacing="0"/>
        <w:rPr>
          <w:rFonts w:eastAsia="SimSun" w:cs="Mangal"/>
          <w:kern w:val="1"/>
          <w:sz w:val="28"/>
          <w:szCs w:val="28"/>
          <w:lang w:eastAsia="hi-IN" w:bidi="hi-IN"/>
        </w:rPr>
      </w:pPr>
      <w:r>
        <w:rPr>
          <w:rFonts w:eastAsia="SimSun" w:cs="Mangal"/>
          <w:kern w:val="1"/>
          <w:sz w:val="28"/>
          <w:szCs w:val="28"/>
          <w:lang w:eastAsia="hi-IN" w:bidi="hi-IN"/>
        </w:rPr>
        <w:t>Throughout the year, representations were made against several planning applications.</w:t>
      </w:r>
    </w:p>
    <w:p w14:paraId="3DA8322D" w14:textId="2B3F21D6" w:rsidR="004915D8" w:rsidRPr="003B1D89" w:rsidRDefault="004915D8" w:rsidP="004915D8">
      <w:pPr>
        <w:widowControl w:val="0"/>
        <w:spacing w:after="0" w:line="240" w:lineRule="auto"/>
        <w:rPr>
          <w:rFonts w:ascii="Times New Roman" w:eastAsia="SimSun" w:hAnsi="Times New Roman" w:cs="Mangal"/>
          <w:kern w:val="1"/>
          <w:sz w:val="28"/>
          <w:szCs w:val="28"/>
          <w:lang w:eastAsia="hi-IN" w:bidi="hi-IN"/>
        </w:rPr>
      </w:pPr>
    </w:p>
    <w:p w14:paraId="7899C0AF" w14:textId="2389FDC8" w:rsidR="004915D8" w:rsidRPr="003B1D89" w:rsidRDefault="004915D8" w:rsidP="004915D8">
      <w:pPr>
        <w:widowControl w:val="0"/>
        <w:spacing w:after="0" w:line="240" w:lineRule="auto"/>
        <w:rPr>
          <w:rFonts w:ascii="Times New Roman" w:eastAsia="SimSun" w:hAnsi="Times New Roman" w:cs="Mangal"/>
          <w:kern w:val="1"/>
          <w:sz w:val="28"/>
          <w:szCs w:val="28"/>
          <w:lang w:eastAsia="hi-IN" w:bidi="hi-IN"/>
        </w:rPr>
      </w:pPr>
      <w:r w:rsidRPr="003B1D89">
        <w:rPr>
          <w:rFonts w:ascii="Times New Roman" w:eastAsia="SimSun" w:hAnsi="Times New Roman" w:cs="Mangal"/>
          <w:kern w:val="1"/>
          <w:sz w:val="28"/>
          <w:szCs w:val="28"/>
          <w:lang w:eastAsia="hi-IN" w:bidi="hi-IN"/>
        </w:rPr>
        <w:t xml:space="preserve">It had been reported to the Community Council that protected trees had been felled by Malcolm Allan (MA) on the site of the former Treetops Hotel. </w:t>
      </w:r>
      <w:r w:rsidR="00696062" w:rsidRPr="003B1D89">
        <w:rPr>
          <w:rFonts w:ascii="Times New Roman" w:eastAsia="SimSun" w:hAnsi="Times New Roman" w:cs="Mangal"/>
          <w:kern w:val="1"/>
          <w:sz w:val="28"/>
          <w:szCs w:val="28"/>
          <w:lang w:eastAsia="hi-IN" w:bidi="hi-IN"/>
        </w:rPr>
        <w:t>Consequently,</w:t>
      </w:r>
      <w:r w:rsidRPr="003B1D89">
        <w:rPr>
          <w:rFonts w:ascii="Times New Roman" w:eastAsia="SimSun" w:hAnsi="Times New Roman" w:cs="Mangal"/>
          <w:kern w:val="1"/>
          <w:sz w:val="28"/>
          <w:szCs w:val="28"/>
          <w:lang w:eastAsia="hi-IN" w:bidi="hi-IN"/>
        </w:rPr>
        <w:t xml:space="preserve"> I contacted the Council and pointed out that enforcement of the tree preservation orders was not being carried out</w:t>
      </w:r>
      <w:r w:rsidR="00696062" w:rsidRPr="003B1D89">
        <w:rPr>
          <w:rFonts w:ascii="Times New Roman" w:eastAsia="SimSun" w:hAnsi="Times New Roman" w:cs="Mangal"/>
          <w:kern w:val="1"/>
          <w:sz w:val="28"/>
          <w:szCs w:val="28"/>
          <w:lang w:eastAsia="hi-IN" w:bidi="hi-IN"/>
        </w:rPr>
        <w:t>.</w:t>
      </w:r>
    </w:p>
    <w:p w14:paraId="5CBBE2AC" w14:textId="77777777" w:rsidR="00696062" w:rsidRPr="003B1D89" w:rsidRDefault="00696062" w:rsidP="004915D8">
      <w:pPr>
        <w:widowControl w:val="0"/>
        <w:spacing w:after="0" w:line="240" w:lineRule="auto"/>
        <w:rPr>
          <w:rFonts w:ascii="Times New Roman" w:eastAsia="SimSun" w:hAnsi="Times New Roman" w:cs="Mangal"/>
          <w:kern w:val="1"/>
          <w:sz w:val="28"/>
          <w:szCs w:val="28"/>
          <w:lang w:eastAsia="hi-IN" w:bidi="hi-IN"/>
        </w:rPr>
      </w:pPr>
    </w:p>
    <w:p w14:paraId="644064AC" w14:textId="108ED81A" w:rsidR="00D91E8D" w:rsidRPr="003B1D89" w:rsidRDefault="00D91E8D" w:rsidP="00D91E8D">
      <w:pPr>
        <w:widowControl w:val="0"/>
        <w:spacing w:after="0" w:line="240" w:lineRule="auto"/>
        <w:rPr>
          <w:rFonts w:ascii="Times New Roman" w:eastAsia="SimSun" w:hAnsi="Times New Roman" w:cs="Mangal"/>
          <w:bCs/>
          <w:sz w:val="28"/>
          <w:szCs w:val="28"/>
          <w:lang w:eastAsia="hi-IN" w:bidi="hi-IN"/>
        </w:rPr>
      </w:pPr>
      <w:r w:rsidRPr="003B1D89">
        <w:rPr>
          <w:rFonts w:ascii="Times New Roman" w:eastAsia="SimSun" w:hAnsi="Times New Roman" w:cs="Mangal"/>
          <w:bCs/>
          <w:sz w:val="28"/>
          <w:szCs w:val="28"/>
          <w:lang w:eastAsia="hi-IN" w:bidi="hi-IN"/>
        </w:rPr>
        <w:t xml:space="preserve">Speeding traffic on </w:t>
      </w:r>
      <w:r w:rsidR="00D07A14" w:rsidRPr="003B1D89">
        <w:rPr>
          <w:rFonts w:ascii="Times New Roman" w:eastAsia="SimSun" w:hAnsi="Times New Roman" w:cs="Mangal"/>
          <w:bCs/>
          <w:sz w:val="28"/>
          <w:szCs w:val="28"/>
          <w:lang w:eastAsia="hi-IN" w:bidi="hi-IN"/>
        </w:rPr>
        <w:t>Springfield Road</w:t>
      </w:r>
      <w:r w:rsidRPr="003B1D89">
        <w:rPr>
          <w:rFonts w:ascii="Times New Roman" w:eastAsia="SimSun" w:hAnsi="Times New Roman" w:cs="Mangal"/>
          <w:bCs/>
          <w:sz w:val="28"/>
          <w:szCs w:val="28"/>
          <w:lang w:eastAsia="hi-IN" w:bidi="hi-IN"/>
        </w:rPr>
        <w:t xml:space="preserve"> had long been a concern</w:t>
      </w:r>
      <w:r w:rsidR="00A15B61">
        <w:rPr>
          <w:rFonts w:ascii="Times New Roman" w:eastAsia="SimSun" w:hAnsi="Times New Roman" w:cs="Mangal"/>
          <w:bCs/>
          <w:sz w:val="28"/>
          <w:szCs w:val="28"/>
          <w:lang w:eastAsia="hi-IN" w:bidi="hi-IN"/>
        </w:rPr>
        <w:t xml:space="preserve"> which was the subject of</w:t>
      </w:r>
      <w:r w:rsidRPr="003B1D89">
        <w:rPr>
          <w:rFonts w:ascii="Times New Roman" w:eastAsia="SimSun" w:hAnsi="Times New Roman" w:cs="Mangal"/>
          <w:bCs/>
          <w:sz w:val="28"/>
          <w:szCs w:val="28"/>
          <w:lang w:eastAsia="hi-IN" w:bidi="hi-IN"/>
        </w:rPr>
        <w:t xml:space="preserve"> discuss</w:t>
      </w:r>
      <w:r w:rsidR="00A15B61">
        <w:rPr>
          <w:rFonts w:ascii="Times New Roman" w:eastAsia="SimSun" w:hAnsi="Times New Roman" w:cs="Mangal"/>
          <w:bCs/>
          <w:sz w:val="28"/>
          <w:szCs w:val="28"/>
          <w:lang w:eastAsia="hi-IN" w:bidi="hi-IN"/>
        </w:rPr>
        <w:t>ions</w:t>
      </w:r>
      <w:r w:rsidRPr="003B1D89">
        <w:rPr>
          <w:rFonts w:ascii="Times New Roman" w:eastAsia="SimSun" w:hAnsi="Times New Roman" w:cs="Mangal"/>
          <w:bCs/>
          <w:sz w:val="28"/>
          <w:szCs w:val="28"/>
          <w:lang w:eastAsia="hi-IN" w:bidi="hi-IN"/>
        </w:rPr>
        <w:t xml:space="preserve"> at our meetings. I reported the prevalence of this dangerous behaviour to the Police.</w:t>
      </w:r>
    </w:p>
    <w:p w14:paraId="69479E9C" w14:textId="2F3954E5" w:rsidR="00D91E8D" w:rsidRPr="003B1D89" w:rsidRDefault="00D91E8D" w:rsidP="00D91E8D">
      <w:pPr>
        <w:widowControl w:val="0"/>
        <w:spacing w:after="0" w:line="240" w:lineRule="auto"/>
        <w:rPr>
          <w:rFonts w:ascii="Times New Roman" w:eastAsia="SimSun" w:hAnsi="Times New Roman" w:cs="Mangal"/>
          <w:bCs/>
          <w:sz w:val="28"/>
          <w:szCs w:val="28"/>
          <w:lang w:eastAsia="hi-IN" w:bidi="hi-IN"/>
        </w:rPr>
      </w:pPr>
      <w:r w:rsidRPr="003B1D89">
        <w:rPr>
          <w:rFonts w:ascii="Times New Roman" w:eastAsia="SimSun" w:hAnsi="Times New Roman" w:cs="Mangal"/>
          <w:bCs/>
          <w:sz w:val="28"/>
          <w:szCs w:val="28"/>
          <w:lang w:eastAsia="hi-IN" w:bidi="hi-IN"/>
        </w:rPr>
        <w:t>They responded to the effect that their Community Action Team are routinely carrying out speed checks across the city</w:t>
      </w:r>
      <w:r w:rsidR="00D07A14" w:rsidRPr="003B1D89">
        <w:rPr>
          <w:rFonts w:ascii="Times New Roman" w:eastAsia="SimSun" w:hAnsi="Times New Roman" w:cs="Mangal"/>
          <w:bCs/>
          <w:sz w:val="28"/>
          <w:szCs w:val="28"/>
          <w:lang w:eastAsia="hi-IN" w:bidi="hi-IN"/>
        </w:rPr>
        <w:t>.</w:t>
      </w:r>
    </w:p>
    <w:p w14:paraId="3553F39E" w14:textId="77777777" w:rsidR="00D07A14" w:rsidRPr="003B1D89" w:rsidRDefault="00D07A14" w:rsidP="00D91E8D">
      <w:pPr>
        <w:widowControl w:val="0"/>
        <w:spacing w:after="0" w:line="240" w:lineRule="auto"/>
        <w:rPr>
          <w:rFonts w:ascii="Times New Roman" w:eastAsia="SimSun" w:hAnsi="Times New Roman" w:cs="Mangal"/>
          <w:bCs/>
          <w:sz w:val="28"/>
          <w:szCs w:val="28"/>
          <w:lang w:eastAsia="hi-IN" w:bidi="hi-IN"/>
        </w:rPr>
      </w:pPr>
    </w:p>
    <w:p w14:paraId="724E80A9" w14:textId="0D86D6BE" w:rsidR="00D07A14" w:rsidRPr="003B1D89" w:rsidRDefault="00D07A14" w:rsidP="00D07A14">
      <w:pPr>
        <w:widowControl w:val="0"/>
        <w:spacing w:after="0" w:line="240" w:lineRule="auto"/>
        <w:rPr>
          <w:rFonts w:ascii="Times New Roman" w:eastAsia="SimSun" w:hAnsi="Times New Roman" w:cs="Mangal"/>
          <w:bCs/>
          <w:sz w:val="28"/>
          <w:szCs w:val="28"/>
          <w:lang w:eastAsia="hi-IN" w:bidi="hi-IN"/>
        </w:rPr>
      </w:pPr>
      <w:r w:rsidRPr="003B1D89">
        <w:rPr>
          <w:rFonts w:ascii="Times New Roman" w:eastAsia="SimSun" w:hAnsi="Times New Roman" w:cs="Mangal"/>
          <w:bCs/>
          <w:sz w:val="28"/>
          <w:szCs w:val="28"/>
          <w:lang w:eastAsia="hi-IN" w:bidi="hi-IN"/>
        </w:rPr>
        <w:t>A developer had appealed against Aberdeen City Council’s Planning Committee’s decision to reject his proposed construction of a battery energy store on land at Newton of Pitfodels.</w:t>
      </w:r>
    </w:p>
    <w:p w14:paraId="6DB1FD0E" w14:textId="536DBF5F" w:rsidR="00D07A14" w:rsidRPr="003B1D89" w:rsidRDefault="00D07A14" w:rsidP="00D07A14">
      <w:pPr>
        <w:widowControl w:val="0"/>
        <w:spacing w:after="0" w:line="240" w:lineRule="auto"/>
        <w:rPr>
          <w:rFonts w:ascii="Times New Roman" w:eastAsia="SimSun" w:hAnsi="Times New Roman" w:cs="Mangal"/>
          <w:bCs/>
          <w:sz w:val="28"/>
          <w:szCs w:val="28"/>
          <w:lang w:eastAsia="hi-IN" w:bidi="hi-IN"/>
        </w:rPr>
      </w:pPr>
      <w:r w:rsidRPr="003B1D89">
        <w:rPr>
          <w:rFonts w:ascii="Times New Roman" w:eastAsia="SimSun" w:hAnsi="Times New Roman" w:cs="Mangal"/>
          <w:bCs/>
          <w:sz w:val="28"/>
          <w:szCs w:val="28"/>
          <w:lang w:eastAsia="hi-IN" w:bidi="hi-IN"/>
        </w:rPr>
        <w:t xml:space="preserve">Despite this Community Council’s </w:t>
      </w:r>
      <w:r w:rsidR="005D6EF7" w:rsidRPr="003B1D89">
        <w:rPr>
          <w:rFonts w:ascii="Times New Roman" w:eastAsia="SimSun" w:hAnsi="Times New Roman" w:cs="Mangal"/>
          <w:bCs/>
          <w:sz w:val="28"/>
          <w:szCs w:val="28"/>
          <w:lang w:eastAsia="hi-IN" w:bidi="hi-IN"/>
        </w:rPr>
        <w:t xml:space="preserve">very relevant representation against the </w:t>
      </w:r>
      <w:r w:rsidR="005D6EF7" w:rsidRPr="003B1D89">
        <w:rPr>
          <w:rFonts w:ascii="Times New Roman" w:eastAsia="SimSun" w:hAnsi="Times New Roman" w:cs="Mangal"/>
          <w:bCs/>
          <w:sz w:val="28"/>
          <w:szCs w:val="28"/>
          <w:lang w:eastAsia="hi-IN" w:bidi="hi-IN"/>
        </w:rPr>
        <w:lastRenderedPageBreak/>
        <w:t>appeal, the Scottish Government’s Planner reversed the Council’s decision.</w:t>
      </w:r>
    </w:p>
    <w:p w14:paraId="2F38EF8E" w14:textId="77777777" w:rsidR="005D6EF7" w:rsidRPr="003B1D89" w:rsidRDefault="005D6EF7" w:rsidP="00D07A14">
      <w:pPr>
        <w:widowControl w:val="0"/>
        <w:spacing w:after="0" w:line="240" w:lineRule="auto"/>
        <w:rPr>
          <w:rFonts w:ascii="Times New Roman" w:eastAsia="SimSun" w:hAnsi="Times New Roman" w:cs="Mangal"/>
          <w:bCs/>
          <w:sz w:val="28"/>
          <w:szCs w:val="28"/>
          <w:lang w:eastAsia="hi-IN" w:bidi="hi-IN"/>
        </w:rPr>
      </w:pPr>
    </w:p>
    <w:p w14:paraId="74BCE4F8" w14:textId="367FA637" w:rsidR="005D6EF7" w:rsidRDefault="005D6EF7" w:rsidP="005D6EF7">
      <w:pPr>
        <w:pStyle w:val="NormalWeb"/>
        <w:spacing w:before="0" w:beforeAutospacing="0" w:after="0" w:afterAutospacing="0"/>
        <w:rPr>
          <w:rFonts w:eastAsia="SimSun" w:cs="Mangal"/>
          <w:bCs/>
          <w:sz w:val="28"/>
          <w:szCs w:val="28"/>
          <w:lang w:val="en-US"/>
        </w:rPr>
      </w:pPr>
      <w:r w:rsidRPr="003B1D89">
        <w:rPr>
          <w:rFonts w:eastAsia="SimSun" w:cs="Mangal"/>
          <w:bCs/>
          <w:sz w:val="28"/>
          <w:szCs w:val="28"/>
          <w:lang w:eastAsia="hi-IN" w:bidi="hi-IN"/>
        </w:rPr>
        <w:t xml:space="preserve">The Jubilee Tree, which had died, was replaced at a cost </w:t>
      </w:r>
      <w:r w:rsidRPr="003B1D89">
        <w:rPr>
          <w:rFonts w:eastAsia="SimSun" w:cs="Mangal"/>
          <w:bCs/>
          <w:sz w:val="28"/>
          <w:szCs w:val="28"/>
          <w:lang w:val="en-US"/>
        </w:rPr>
        <w:t>of £111.99</w:t>
      </w:r>
      <w:r w:rsidR="003B1D89" w:rsidRPr="003B1D89">
        <w:rPr>
          <w:rFonts w:eastAsia="SimSun" w:cs="Mangal"/>
          <w:bCs/>
          <w:sz w:val="28"/>
          <w:szCs w:val="28"/>
          <w:lang w:val="en-US"/>
        </w:rPr>
        <w:t xml:space="preserve"> and the original plaque was reinstated.</w:t>
      </w:r>
    </w:p>
    <w:p w14:paraId="3507C1C9" w14:textId="77777777" w:rsidR="003B1D89" w:rsidRDefault="003B1D89" w:rsidP="005D6EF7">
      <w:pPr>
        <w:pStyle w:val="NormalWeb"/>
        <w:spacing w:before="0" w:beforeAutospacing="0" w:after="0" w:afterAutospacing="0"/>
        <w:rPr>
          <w:rFonts w:eastAsia="SimSun" w:cs="Mangal"/>
          <w:bCs/>
          <w:sz w:val="28"/>
          <w:szCs w:val="28"/>
          <w:lang w:val="en-US"/>
        </w:rPr>
      </w:pPr>
    </w:p>
    <w:p w14:paraId="328A147F" w14:textId="058CD813" w:rsidR="003B1D89" w:rsidRDefault="003B1D89" w:rsidP="005D6EF7">
      <w:pPr>
        <w:pStyle w:val="NormalWeb"/>
        <w:spacing w:before="0" w:beforeAutospacing="0" w:after="0" w:afterAutospacing="0"/>
        <w:rPr>
          <w:rFonts w:eastAsia="SimSun" w:cs="Mangal"/>
          <w:bCs/>
          <w:sz w:val="28"/>
          <w:szCs w:val="28"/>
          <w:lang w:val="en-US"/>
        </w:rPr>
      </w:pPr>
      <w:r>
        <w:rPr>
          <w:rFonts w:eastAsia="SimSun" w:cs="Mangal"/>
          <w:bCs/>
          <w:sz w:val="28"/>
          <w:szCs w:val="28"/>
          <w:lang w:val="en-US"/>
        </w:rPr>
        <w:t>A survey to identify residents’ priorities was carried out. The responses are in the process of collation.</w:t>
      </w:r>
    </w:p>
    <w:p w14:paraId="3AADF015" w14:textId="77777777" w:rsidR="003B1D89" w:rsidRDefault="003B1D89" w:rsidP="005D6EF7">
      <w:pPr>
        <w:pStyle w:val="NormalWeb"/>
        <w:spacing w:before="0" w:beforeAutospacing="0" w:after="0" w:afterAutospacing="0"/>
        <w:rPr>
          <w:rFonts w:eastAsia="SimSun" w:cs="Mangal"/>
          <w:bCs/>
          <w:sz w:val="28"/>
          <w:szCs w:val="28"/>
          <w:lang w:val="en-US"/>
        </w:rPr>
      </w:pPr>
    </w:p>
    <w:p w14:paraId="5D085A93" w14:textId="47254FA4" w:rsidR="003B1D89" w:rsidRDefault="003B1D89" w:rsidP="005D6EF7">
      <w:pPr>
        <w:pStyle w:val="NormalWeb"/>
        <w:spacing w:before="0" w:beforeAutospacing="0" w:after="0" w:afterAutospacing="0"/>
        <w:rPr>
          <w:rFonts w:eastAsia="SimSun" w:cs="Mangal"/>
          <w:bCs/>
          <w:sz w:val="28"/>
          <w:szCs w:val="28"/>
          <w:lang w:val="en-US"/>
        </w:rPr>
      </w:pPr>
      <w:r>
        <w:rPr>
          <w:rFonts w:eastAsia="SimSun" w:cs="Mangal"/>
          <w:bCs/>
          <w:sz w:val="28"/>
          <w:szCs w:val="28"/>
          <w:lang w:val="en-US"/>
        </w:rPr>
        <w:t>Ahead of the Festive Season, we made donations to the Church towards its festive displays and to the Council for festive street lighting and it is expected that we will continue to do so in the future.</w:t>
      </w:r>
    </w:p>
    <w:p w14:paraId="69B85409" w14:textId="77777777" w:rsidR="00A15B61" w:rsidRDefault="00A15B61" w:rsidP="003B1D89">
      <w:pPr>
        <w:widowControl w:val="0"/>
        <w:spacing w:after="0" w:line="240" w:lineRule="auto"/>
        <w:rPr>
          <w:rFonts w:ascii="Times New Roman" w:eastAsia="SimSun" w:hAnsi="Times New Roman" w:cs="Mangal"/>
          <w:b/>
          <w:kern w:val="1"/>
          <w:sz w:val="28"/>
          <w:szCs w:val="28"/>
          <w:lang w:eastAsia="hi-IN" w:bidi="hi-IN"/>
        </w:rPr>
      </w:pPr>
    </w:p>
    <w:p w14:paraId="2E4AA897" w14:textId="013286BF" w:rsidR="00A15B61" w:rsidRDefault="001C1C72" w:rsidP="003B1D89">
      <w:pPr>
        <w:widowControl w:val="0"/>
        <w:spacing w:after="0" w:line="240" w:lineRule="auto"/>
        <w:rPr>
          <w:rFonts w:ascii="Times New Roman" w:eastAsia="SimSun" w:hAnsi="Times New Roman" w:cs="Mangal"/>
          <w:kern w:val="1"/>
          <w:sz w:val="28"/>
          <w:szCs w:val="28"/>
          <w:lang w:eastAsia="hi-IN" w:bidi="hi-IN"/>
        </w:rPr>
      </w:pPr>
      <w:r w:rsidRPr="00F22341">
        <w:rPr>
          <w:rFonts w:ascii="Times New Roman" w:eastAsia="SimSun" w:hAnsi="Times New Roman" w:cs="Mangal"/>
          <w:b/>
          <w:kern w:val="1"/>
          <w:sz w:val="28"/>
          <w:szCs w:val="28"/>
          <w:lang w:eastAsia="hi-IN" w:bidi="hi-IN"/>
        </w:rPr>
        <w:t>Annual Accounts.</w:t>
      </w:r>
      <w:r w:rsidRPr="00F22341">
        <w:rPr>
          <w:rFonts w:ascii="Times New Roman" w:eastAsia="SimSun" w:hAnsi="Times New Roman" w:cs="Mangal"/>
          <w:kern w:val="1"/>
          <w:sz w:val="28"/>
          <w:szCs w:val="28"/>
          <w:lang w:eastAsia="hi-IN" w:bidi="hi-IN"/>
        </w:rPr>
        <w:t xml:space="preserve"> Treasurer’s </w:t>
      </w:r>
      <w:r w:rsidR="00A15B61" w:rsidRPr="00F22341">
        <w:rPr>
          <w:rFonts w:ascii="Times New Roman" w:eastAsia="SimSun" w:hAnsi="Times New Roman" w:cs="Mangal"/>
          <w:kern w:val="1"/>
          <w:sz w:val="28"/>
          <w:szCs w:val="28"/>
          <w:lang w:eastAsia="hi-IN" w:bidi="hi-IN"/>
        </w:rPr>
        <w:t>Report</w:t>
      </w:r>
      <w:r w:rsidR="00A15B61">
        <w:rPr>
          <w:rFonts w:ascii="Times New Roman" w:eastAsia="SimSun" w:hAnsi="Times New Roman" w:cs="Mangal"/>
          <w:kern w:val="1"/>
          <w:sz w:val="28"/>
          <w:szCs w:val="28"/>
          <w:lang w:eastAsia="hi-IN" w:bidi="hi-IN"/>
        </w:rPr>
        <w:t xml:space="preserve"> (narrated by William Sell).</w:t>
      </w:r>
    </w:p>
    <w:p w14:paraId="55AA8F71" w14:textId="6CE1BF56" w:rsidR="00923715" w:rsidRPr="00A15B61" w:rsidRDefault="00A15B61" w:rsidP="00923715">
      <w:pPr>
        <w:widowControl w:val="0"/>
        <w:spacing w:after="0" w:line="240" w:lineRule="auto"/>
        <w:rPr>
          <w:rFonts w:ascii="Times New Roman" w:eastAsia="SimSun" w:hAnsi="Times New Roman" w:cs="Mangal"/>
          <w:bCs/>
          <w:sz w:val="28"/>
          <w:szCs w:val="28"/>
          <w:lang w:eastAsia="hi-IN" w:bidi="hi-IN"/>
        </w:rPr>
      </w:pPr>
      <w:r w:rsidRPr="00A15B61">
        <w:rPr>
          <w:rFonts w:ascii="Times New Roman" w:eastAsia="SimSun" w:hAnsi="Times New Roman" w:cs="Mangal"/>
          <w:bCs/>
          <w:sz w:val="28"/>
          <w:szCs w:val="28"/>
          <w:lang w:eastAsia="hi-IN" w:bidi="hi-IN"/>
        </w:rPr>
        <w:t>“</w:t>
      </w:r>
      <w:r w:rsidR="00923715" w:rsidRPr="00A15B61">
        <w:rPr>
          <w:rFonts w:ascii="Times New Roman" w:eastAsia="SimSun" w:hAnsi="Times New Roman" w:cs="Mangal"/>
          <w:bCs/>
          <w:sz w:val="28"/>
          <w:szCs w:val="28"/>
          <w:lang w:eastAsia="hi-IN" w:bidi="hi-IN"/>
        </w:rPr>
        <w:t>The Accounts were prepared by me on 23 February 2026 and independently audited on Monday 02 March 2026.</w:t>
      </w:r>
    </w:p>
    <w:p w14:paraId="0B4DC6C2" w14:textId="77777777" w:rsidR="00923715" w:rsidRPr="00923715" w:rsidRDefault="00923715" w:rsidP="00923715">
      <w:pPr>
        <w:widowControl w:val="0"/>
        <w:spacing w:after="0" w:line="240" w:lineRule="auto"/>
        <w:rPr>
          <w:rFonts w:ascii="Times New Roman" w:eastAsia="SimSun" w:hAnsi="Times New Roman" w:cs="Mangal"/>
          <w:bCs/>
          <w:sz w:val="25"/>
          <w:szCs w:val="25"/>
          <w:lang w:eastAsia="hi-IN" w:bidi="hi-IN"/>
        </w:rPr>
      </w:pPr>
    </w:p>
    <w:p w14:paraId="41CEB8BF" w14:textId="77777777" w:rsidR="00923715" w:rsidRPr="00A36BFD" w:rsidRDefault="00923715" w:rsidP="00923715">
      <w:pPr>
        <w:widowControl w:val="0"/>
        <w:spacing w:after="0" w:line="240" w:lineRule="auto"/>
        <w:rPr>
          <w:rFonts w:ascii="Times New Roman" w:eastAsia="SimSun" w:hAnsi="Times New Roman" w:cs="Mangal"/>
          <w:bCs/>
          <w:sz w:val="28"/>
          <w:szCs w:val="28"/>
          <w:lang w:eastAsia="hi-IN" w:bidi="hi-IN"/>
        </w:rPr>
      </w:pPr>
      <w:r w:rsidRPr="00A36BFD">
        <w:rPr>
          <w:rFonts w:ascii="Times New Roman" w:eastAsia="SimSun" w:hAnsi="Times New Roman" w:cs="Mangal"/>
          <w:bCs/>
          <w:sz w:val="28"/>
          <w:szCs w:val="28"/>
          <w:lang w:eastAsia="hi-IN" w:bidi="hi-IN"/>
        </w:rPr>
        <w:t>Asa community council, we conform to Aberdeen City Council's requirement for Community Councils not hold sums to exceed a balance of £1000 by 31st December 2025. However, as can be seen in the summary accounts, £450 committed by C&amp;SCC, including £350 allocated for ACC Pets Corner, has not yet been cashed. I spoke to Karen Finch in early February, who acknowledged that we had in good faith, expended the sums to bring us below the threshold. </w:t>
      </w:r>
    </w:p>
    <w:p w14:paraId="32926109" w14:textId="77777777" w:rsidR="00923715" w:rsidRPr="00923715" w:rsidRDefault="00923715" w:rsidP="00923715">
      <w:pPr>
        <w:widowControl w:val="0"/>
        <w:spacing w:after="0" w:line="240" w:lineRule="auto"/>
        <w:rPr>
          <w:rFonts w:ascii="Times New Roman" w:eastAsia="SimSun" w:hAnsi="Times New Roman" w:cs="Mangal"/>
          <w:bCs/>
          <w:sz w:val="25"/>
          <w:szCs w:val="25"/>
          <w:lang w:eastAsia="hi-IN" w:bidi="hi-IN"/>
        </w:rPr>
      </w:pPr>
    </w:p>
    <w:p w14:paraId="34A17475" w14:textId="162EA23F" w:rsidR="00923715" w:rsidRDefault="00923715" w:rsidP="00923715">
      <w:pPr>
        <w:widowControl w:val="0"/>
        <w:spacing w:after="0" w:line="240" w:lineRule="auto"/>
        <w:rPr>
          <w:rFonts w:ascii="Times New Roman" w:eastAsia="SimSun" w:hAnsi="Times New Roman" w:cs="Mangal"/>
          <w:bCs/>
          <w:sz w:val="28"/>
          <w:szCs w:val="28"/>
          <w:lang w:eastAsia="hi-IN" w:bidi="hi-IN"/>
        </w:rPr>
      </w:pPr>
      <w:r w:rsidRPr="00A36BFD">
        <w:rPr>
          <w:rFonts w:ascii="Times New Roman" w:eastAsia="SimSun" w:hAnsi="Times New Roman" w:cs="Mangal"/>
          <w:bCs/>
          <w:sz w:val="28"/>
          <w:szCs w:val="28"/>
          <w:lang w:eastAsia="hi-IN" w:bidi="hi-IN"/>
        </w:rPr>
        <w:t>The accounts for 2025, were approved by Ms Cathrine Mackay, Financial Officer, RGU, Aberdeen</w:t>
      </w:r>
      <w:r w:rsidR="00A36BFD">
        <w:rPr>
          <w:rFonts w:ascii="Times New Roman" w:eastAsia="SimSun" w:hAnsi="Times New Roman" w:cs="Mangal"/>
          <w:bCs/>
          <w:sz w:val="28"/>
          <w:szCs w:val="28"/>
          <w:lang w:eastAsia="hi-IN" w:bidi="hi-IN"/>
        </w:rPr>
        <w:t>.”</w:t>
      </w:r>
    </w:p>
    <w:p w14:paraId="75DC979A" w14:textId="77777777" w:rsidR="00A36BFD" w:rsidRDefault="00A36BFD" w:rsidP="00923715">
      <w:pPr>
        <w:widowControl w:val="0"/>
        <w:spacing w:after="0" w:line="240" w:lineRule="auto"/>
        <w:rPr>
          <w:rFonts w:ascii="Times New Roman" w:eastAsia="SimSun" w:hAnsi="Times New Roman" w:cs="Mangal"/>
          <w:bCs/>
          <w:sz w:val="28"/>
          <w:szCs w:val="28"/>
          <w:lang w:eastAsia="hi-IN" w:bidi="hi-IN"/>
        </w:rPr>
      </w:pPr>
    </w:p>
    <w:p w14:paraId="6237C683" w14:textId="1336B654" w:rsidR="00A36BFD" w:rsidRPr="00A36BFD" w:rsidRDefault="00A36BFD" w:rsidP="00923715">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William Sell presented the Accounts for scrutiny by the members. It was pointed out that the date of signing by the Treasure and Auditor was entered in error as 23/12/2025. Therefore, although otherwise accurate, the accounts could not be approved until the Treasurer is present at the April meeting.</w:t>
      </w:r>
    </w:p>
    <w:p w14:paraId="128D930C" w14:textId="77777777" w:rsidR="00C43D9C" w:rsidRPr="00A36BFD" w:rsidRDefault="00C43D9C" w:rsidP="00923715">
      <w:pPr>
        <w:widowControl w:val="0"/>
        <w:spacing w:after="0" w:line="240" w:lineRule="auto"/>
        <w:rPr>
          <w:rFonts w:ascii="Times New Roman" w:eastAsia="SimSun" w:hAnsi="Times New Roman" w:cs="Mangal"/>
          <w:bCs/>
          <w:sz w:val="28"/>
          <w:szCs w:val="28"/>
          <w:lang w:eastAsia="hi-IN" w:bidi="hi-IN"/>
        </w:rPr>
      </w:pPr>
    </w:p>
    <w:p w14:paraId="588AF24B" w14:textId="116A4723" w:rsidR="00C43D9C" w:rsidRPr="00923715" w:rsidRDefault="00C43D9C" w:rsidP="00923715">
      <w:pPr>
        <w:widowControl w:val="0"/>
        <w:spacing w:after="0" w:line="240" w:lineRule="auto"/>
        <w:rPr>
          <w:rFonts w:ascii="Times New Roman" w:eastAsia="SimSun" w:hAnsi="Times New Roman" w:cs="Mangal"/>
          <w:bCs/>
          <w:sz w:val="25"/>
          <w:szCs w:val="25"/>
          <w:lang w:eastAsia="hi-IN" w:bidi="hi-IN"/>
        </w:rPr>
      </w:pPr>
    </w:p>
    <w:p w14:paraId="003600B3" w14:textId="6C844AC5" w:rsidR="001C1C72" w:rsidRPr="00A36BFD" w:rsidRDefault="001C1C72" w:rsidP="001C1C72">
      <w:pPr>
        <w:widowControl w:val="0"/>
        <w:suppressAutoHyphens/>
        <w:spacing w:after="120" w:line="240" w:lineRule="auto"/>
        <w:rPr>
          <w:rFonts w:ascii="Times New Roman" w:hAnsi="Times New Roman" w:cs="Times New Roman"/>
          <w:color w:val="000000"/>
          <w:sz w:val="28"/>
          <w:szCs w:val="28"/>
          <w:shd w:val="clear" w:color="auto" w:fill="FFFFFF"/>
        </w:rPr>
      </w:pPr>
      <w:r w:rsidRPr="00506176">
        <w:rPr>
          <w:rFonts w:ascii="Times New Roman" w:hAnsi="Times New Roman" w:cs="Times New Roman"/>
          <w:b/>
          <w:bCs/>
          <w:color w:val="000000"/>
          <w:sz w:val="28"/>
          <w:szCs w:val="28"/>
          <w:shd w:val="clear" w:color="auto" w:fill="FFFFFF"/>
        </w:rPr>
        <w:t>AO</w:t>
      </w:r>
      <w:r>
        <w:rPr>
          <w:rFonts w:ascii="Times New Roman" w:hAnsi="Times New Roman" w:cs="Times New Roman"/>
          <w:b/>
          <w:bCs/>
          <w:color w:val="000000"/>
          <w:sz w:val="28"/>
          <w:szCs w:val="28"/>
          <w:shd w:val="clear" w:color="auto" w:fill="FFFFFF"/>
        </w:rPr>
        <w:t>C</w:t>
      </w:r>
      <w:r w:rsidRPr="00506176">
        <w:rPr>
          <w:rFonts w:ascii="Times New Roman" w:hAnsi="Times New Roman" w:cs="Times New Roman"/>
          <w:b/>
          <w:bCs/>
          <w:color w:val="000000"/>
          <w:sz w:val="28"/>
          <w:szCs w:val="28"/>
          <w:shd w:val="clear" w:color="auto" w:fill="FFFFFF"/>
        </w:rPr>
        <w:t>B</w:t>
      </w:r>
      <w:r w:rsidR="00A36BFD">
        <w:rPr>
          <w:rFonts w:ascii="Times New Roman" w:hAnsi="Times New Roman" w:cs="Times New Roman"/>
          <w:b/>
          <w:bCs/>
          <w:color w:val="000000"/>
          <w:sz w:val="28"/>
          <w:szCs w:val="28"/>
          <w:shd w:val="clear" w:color="auto" w:fill="FFFFFF"/>
        </w:rPr>
        <w:t xml:space="preserve"> </w:t>
      </w:r>
      <w:r w:rsidR="00A36BFD">
        <w:rPr>
          <w:rFonts w:ascii="Times New Roman" w:hAnsi="Times New Roman" w:cs="Times New Roman"/>
          <w:color w:val="000000"/>
          <w:sz w:val="28"/>
          <w:szCs w:val="28"/>
          <w:shd w:val="clear" w:color="auto" w:fill="FFFFFF"/>
        </w:rPr>
        <w:t>There being no further business, william Sell declared the annual general meeting closed.</w:t>
      </w:r>
    </w:p>
    <w:p w14:paraId="5448345F" w14:textId="77777777" w:rsidR="00FD26F0" w:rsidRDefault="00FD26F0" w:rsidP="001C1C72">
      <w:pPr>
        <w:widowControl w:val="0"/>
        <w:suppressAutoHyphens/>
        <w:spacing w:after="120" w:line="240" w:lineRule="auto"/>
        <w:rPr>
          <w:rFonts w:ascii="Times New Roman" w:hAnsi="Times New Roman" w:cs="Times New Roman"/>
          <w:b/>
          <w:bCs/>
          <w:color w:val="000000"/>
          <w:sz w:val="28"/>
          <w:szCs w:val="28"/>
          <w:shd w:val="clear" w:color="auto" w:fill="FFFFFF"/>
        </w:rPr>
      </w:pPr>
    </w:p>
    <w:p w14:paraId="425548D4" w14:textId="77777777" w:rsidR="00FD26F0" w:rsidRDefault="00FD26F0" w:rsidP="001C1C72">
      <w:pPr>
        <w:widowControl w:val="0"/>
        <w:suppressAutoHyphens/>
        <w:spacing w:after="120" w:line="240" w:lineRule="auto"/>
        <w:rPr>
          <w:rFonts w:ascii="Times New Roman" w:hAnsi="Times New Roman" w:cs="Times New Roman"/>
          <w:b/>
          <w:bCs/>
          <w:color w:val="000000"/>
          <w:sz w:val="28"/>
          <w:szCs w:val="28"/>
          <w:shd w:val="clear" w:color="auto" w:fill="FFFFFF"/>
        </w:rPr>
      </w:pPr>
    </w:p>
    <w:p w14:paraId="5F787443" w14:textId="77777777" w:rsidR="00FD26F0" w:rsidRDefault="00FD26F0" w:rsidP="001C1C72">
      <w:pPr>
        <w:widowControl w:val="0"/>
        <w:suppressAutoHyphens/>
        <w:spacing w:after="120" w:line="240" w:lineRule="auto"/>
        <w:rPr>
          <w:rFonts w:ascii="Times New Roman" w:hAnsi="Times New Roman" w:cs="Times New Roman"/>
          <w:b/>
          <w:bCs/>
          <w:color w:val="000000"/>
          <w:sz w:val="28"/>
          <w:szCs w:val="28"/>
          <w:shd w:val="clear" w:color="auto" w:fill="FFFFFF"/>
        </w:rPr>
      </w:pPr>
    </w:p>
    <w:p w14:paraId="4706634C" w14:textId="77777777" w:rsidR="00FD26F0" w:rsidRDefault="00FD26F0" w:rsidP="001C1C72">
      <w:pPr>
        <w:widowControl w:val="0"/>
        <w:suppressAutoHyphens/>
        <w:spacing w:after="120" w:line="240" w:lineRule="auto"/>
        <w:rPr>
          <w:rFonts w:ascii="Times New Roman" w:hAnsi="Times New Roman" w:cs="Times New Roman"/>
          <w:b/>
          <w:bCs/>
          <w:color w:val="000000"/>
          <w:sz w:val="28"/>
          <w:szCs w:val="28"/>
          <w:shd w:val="clear" w:color="auto" w:fill="FFFFFF"/>
        </w:rPr>
      </w:pPr>
    </w:p>
    <w:p w14:paraId="70C1500E" w14:textId="77777777" w:rsidR="00BB7CBE" w:rsidRPr="00BB7CBE" w:rsidRDefault="001C1C72" w:rsidP="00BB7CBE">
      <w:pPr>
        <w:widowControl w:val="0"/>
        <w:suppressAutoHyphens/>
        <w:spacing w:after="120" w:line="240" w:lineRule="auto"/>
        <w:rPr>
          <w:rFonts w:ascii="Times New Roman" w:eastAsia="SimSun" w:hAnsi="Times New Roman" w:cs="Mangal"/>
          <w:b/>
          <w:kern w:val="1"/>
          <w:sz w:val="28"/>
          <w:szCs w:val="28"/>
          <w:lang w:eastAsia="hi-IN" w:bidi="hi-IN"/>
        </w:rPr>
      </w:pPr>
      <w:r w:rsidRPr="00F22341">
        <w:rPr>
          <w:rFonts w:ascii="Times New Roman" w:eastAsia="SimSun" w:hAnsi="Times New Roman" w:cs="Mangal"/>
          <w:b/>
          <w:kern w:val="1"/>
          <w:sz w:val="28"/>
          <w:szCs w:val="28"/>
          <w:lang w:eastAsia="hi-IN" w:bidi="hi-IN"/>
        </w:rPr>
        <w:t>_</w:t>
      </w:r>
      <w:r w:rsidR="00BB7CBE" w:rsidRPr="00BB7CBE">
        <w:rPr>
          <w:rFonts w:ascii="Times New Roman" w:eastAsia="SimSun" w:hAnsi="Times New Roman" w:cs="Mangal"/>
          <w:b/>
          <w:kern w:val="1"/>
          <w:sz w:val="28"/>
          <w:szCs w:val="28"/>
          <w:lang w:eastAsia="hi-IN" w:bidi="hi-IN"/>
        </w:rPr>
        <w:t xml:space="preserve"> </w:t>
      </w:r>
    </w:p>
    <w:p w14:paraId="1773855F" w14:textId="77777777" w:rsidR="00C43D9C" w:rsidRDefault="00C43D9C"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63BB602A" w14:textId="77777777" w:rsidR="00C43D9C" w:rsidRDefault="00C43D9C"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0DBD9388" w14:textId="77777777" w:rsidR="00C43D9C" w:rsidRDefault="00C43D9C"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4C875364" w14:textId="77777777" w:rsidR="00C43D9C" w:rsidRDefault="00C43D9C"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048EC8DD" w14:textId="77777777" w:rsidR="00C43D9C" w:rsidRDefault="00C43D9C"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7B089CFF" w14:textId="77777777" w:rsidR="00C43D9C" w:rsidRDefault="00C43D9C"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0E198EB1" w14:textId="77777777" w:rsidR="00806BD2" w:rsidRDefault="00806BD2"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43290A1E" w14:textId="6F1B8711"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Craigiebuckler &amp; Seafield Community Council  Statement of Accounts January 01 to December 31 2025  </w:t>
      </w:r>
    </w:p>
    <w:p w14:paraId="1876036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Closing Balance at 23/12/2024 £997.04 end of the Financial Year 01/01 – 31/12/2024  </w:t>
      </w:r>
    </w:p>
    <w:p w14:paraId="026E6756"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Page 1/3 for 2025 </w:t>
      </w:r>
    </w:p>
    <w:p w14:paraId="607EEF9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Opening Balance £997.04 at 01/01/2025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tbl>
      <w:tblPr>
        <w:tblW w:w="8975" w:type="dxa"/>
        <w:tblLook w:val="04A0" w:firstRow="1" w:lastRow="0" w:firstColumn="1" w:lastColumn="0" w:noHBand="0" w:noVBand="1"/>
      </w:tblPr>
      <w:tblGrid>
        <w:gridCol w:w="5704"/>
        <w:gridCol w:w="711"/>
        <w:gridCol w:w="1434"/>
        <w:gridCol w:w="1126"/>
      </w:tblGrid>
      <w:tr w:rsidR="00BB7CBE" w:rsidRPr="00BB7CBE" w14:paraId="4F1B2EAB" w14:textId="77777777">
        <w:trPr>
          <w:trHeight w:val="826"/>
        </w:trPr>
        <w:tc>
          <w:tcPr>
            <w:tcW w:w="6481" w:type="dxa"/>
            <w:gridSpan w:val="2"/>
            <w:vAlign w:val="bottom"/>
            <w:hideMark/>
          </w:tcPr>
          <w:p w14:paraId="00BA20D2"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11/02/2025  </w:t>
            </w:r>
          </w:p>
        </w:tc>
        <w:tc>
          <w:tcPr>
            <w:tcW w:w="1441" w:type="dxa"/>
            <w:hideMark/>
          </w:tcPr>
          <w:p w14:paraId="7F89BBCD"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Paid In  </w:t>
            </w:r>
          </w:p>
        </w:tc>
        <w:tc>
          <w:tcPr>
            <w:tcW w:w="1053" w:type="dxa"/>
            <w:hideMark/>
          </w:tcPr>
          <w:p w14:paraId="61F6AB6C"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Paid Out </w:t>
            </w:r>
          </w:p>
        </w:tc>
      </w:tr>
      <w:tr w:rsidR="00BB7CBE" w:rsidRPr="00BB7CBE" w14:paraId="3DC9B3AE" w14:textId="77777777">
        <w:trPr>
          <w:trHeight w:val="472"/>
        </w:trPr>
        <w:tc>
          <w:tcPr>
            <w:tcW w:w="6481" w:type="dxa"/>
            <w:gridSpan w:val="2"/>
            <w:hideMark/>
          </w:tcPr>
          <w:p w14:paraId="60DA2731"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FPI COM73349733554116F7SW 405162 10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tc>
        <w:tc>
          <w:tcPr>
            <w:tcW w:w="1441" w:type="dxa"/>
            <w:hideMark/>
          </w:tcPr>
          <w:p w14:paraId="2C1E712C"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£300.00 </w:t>
            </w:r>
          </w:p>
        </w:tc>
        <w:tc>
          <w:tcPr>
            <w:tcW w:w="1053" w:type="dxa"/>
          </w:tcPr>
          <w:p w14:paraId="26E86DD1"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r>
      <w:tr w:rsidR="00BB7CBE" w:rsidRPr="00BB7CBE" w14:paraId="337BDE74" w14:textId="77777777">
        <w:trPr>
          <w:trHeight w:val="546"/>
        </w:trPr>
        <w:tc>
          <w:tcPr>
            <w:tcW w:w="6481" w:type="dxa"/>
            <w:gridSpan w:val="2"/>
            <w:vAlign w:val="center"/>
            <w:hideMark/>
          </w:tcPr>
          <w:p w14:paraId="7DFF025C"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Received; Malcolm Allan Housebuilders reimbursement for Christmas/lights </w:t>
            </w:r>
          </w:p>
        </w:tc>
        <w:tc>
          <w:tcPr>
            <w:tcW w:w="1441" w:type="dxa"/>
            <w:vMerge w:val="restart"/>
            <w:hideMark/>
          </w:tcPr>
          <w:p w14:paraId="3B0A6FB2"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053" w:type="dxa"/>
            <w:vMerge w:val="restart"/>
          </w:tcPr>
          <w:p w14:paraId="1A6BC546"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r>
      <w:tr w:rsidR="00BB7CBE" w:rsidRPr="00BB7CBE" w14:paraId="5D394C02" w14:textId="77777777">
        <w:trPr>
          <w:trHeight w:val="396"/>
        </w:trPr>
        <w:tc>
          <w:tcPr>
            <w:tcW w:w="5761" w:type="dxa"/>
            <w:hideMark/>
          </w:tcPr>
          <w:p w14:paraId="3211E1A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Balance at 14/02/2025 at £1297.04 </w:t>
            </w:r>
          </w:p>
        </w:tc>
        <w:tc>
          <w:tcPr>
            <w:tcW w:w="720" w:type="dxa"/>
          </w:tcPr>
          <w:p w14:paraId="730BAC5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c>
          <w:tcPr>
            <w:tcW w:w="0" w:type="auto"/>
            <w:vMerge/>
            <w:vAlign w:val="center"/>
            <w:hideMark/>
          </w:tcPr>
          <w:p w14:paraId="21E0A263"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c>
          <w:tcPr>
            <w:tcW w:w="0" w:type="auto"/>
            <w:vMerge/>
            <w:vAlign w:val="center"/>
            <w:hideMark/>
          </w:tcPr>
          <w:p w14:paraId="41C27CC4"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r>
      <w:tr w:rsidR="00BB7CBE" w:rsidRPr="00BB7CBE" w14:paraId="2E5D2517" w14:textId="77777777">
        <w:trPr>
          <w:trHeight w:val="922"/>
        </w:trPr>
        <w:tc>
          <w:tcPr>
            <w:tcW w:w="5761" w:type="dxa"/>
            <w:vAlign w:val="center"/>
            <w:hideMark/>
          </w:tcPr>
          <w:p w14:paraId="7A25DCA3"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04/03/2025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198E5958"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Ref:449886022 </w:t>
            </w:r>
          </w:p>
        </w:tc>
        <w:tc>
          <w:tcPr>
            <w:tcW w:w="720" w:type="dxa"/>
            <w:hideMark/>
          </w:tcPr>
          <w:p w14:paraId="05064FD3"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5E3116BC"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p>
        </w:tc>
        <w:tc>
          <w:tcPr>
            <w:tcW w:w="1053" w:type="dxa"/>
            <w:hideMark/>
          </w:tcPr>
          <w:p w14:paraId="1C42164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£004.25 </w:t>
            </w:r>
          </w:p>
        </w:tc>
      </w:tr>
      <w:tr w:rsidR="00BB7CBE" w:rsidRPr="00BB7CBE" w14:paraId="2BF2C8AB" w14:textId="77777777">
        <w:trPr>
          <w:trHeight w:val="899"/>
        </w:trPr>
        <w:tc>
          <w:tcPr>
            <w:tcW w:w="5761" w:type="dxa"/>
            <w:hideMark/>
          </w:tcPr>
          <w:p w14:paraId="4664BCE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01/04/2025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21AF795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Ref:452302213 </w:t>
            </w:r>
          </w:p>
        </w:tc>
        <w:tc>
          <w:tcPr>
            <w:tcW w:w="720" w:type="dxa"/>
            <w:hideMark/>
          </w:tcPr>
          <w:p w14:paraId="63CF5B91"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24F8BCC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p>
        </w:tc>
        <w:tc>
          <w:tcPr>
            <w:tcW w:w="1053" w:type="dxa"/>
            <w:hideMark/>
          </w:tcPr>
          <w:p w14:paraId="756E850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£004.25 </w:t>
            </w:r>
          </w:p>
        </w:tc>
      </w:tr>
      <w:tr w:rsidR="00BB7CBE" w:rsidRPr="00BB7CBE" w14:paraId="705C191F" w14:textId="77777777">
        <w:trPr>
          <w:trHeight w:val="913"/>
        </w:trPr>
        <w:tc>
          <w:tcPr>
            <w:tcW w:w="5761" w:type="dxa"/>
            <w:hideMark/>
          </w:tcPr>
          <w:p w14:paraId="1C0921A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07/04/2025 Chq.No. 010182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255D2C8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Raemoir Garden Centre Queen’s Jubilee replacement tree   </w:t>
            </w:r>
          </w:p>
        </w:tc>
        <w:tc>
          <w:tcPr>
            <w:tcW w:w="720" w:type="dxa"/>
            <w:hideMark/>
          </w:tcPr>
          <w:p w14:paraId="02832D7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7D73D49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p>
        </w:tc>
        <w:tc>
          <w:tcPr>
            <w:tcW w:w="1053" w:type="dxa"/>
            <w:hideMark/>
          </w:tcPr>
          <w:p w14:paraId="5FAFA50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£111.99 </w:t>
            </w:r>
          </w:p>
        </w:tc>
      </w:tr>
      <w:tr w:rsidR="00BB7CBE" w:rsidRPr="00BB7CBE" w14:paraId="4C3A7BB5" w14:textId="77777777">
        <w:trPr>
          <w:trHeight w:val="914"/>
        </w:trPr>
        <w:tc>
          <w:tcPr>
            <w:tcW w:w="5761" w:type="dxa"/>
            <w:hideMark/>
          </w:tcPr>
          <w:p w14:paraId="183CB0F3"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09/04/2025 Chq.No. 010184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6B5D2953"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Recipient: 53</w:t>
            </w:r>
            <w:r w:rsidRPr="00BB7CBE">
              <w:rPr>
                <w:rFonts w:ascii="Times New Roman" w:eastAsia="SimSun" w:hAnsi="Times New Roman" w:cs="Mangal"/>
                <w:b/>
                <w:kern w:val="1"/>
                <w:sz w:val="28"/>
                <w:szCs w:val="28"/>
                <w:vertAlign w:val="superscript"/>
                <w:lang w:eastAsia="hi-IN" w:bidi="hi-IN"/>
              </w:rPr>
              <w:t>rd</w:t>
            </w:r>
            <w:r w:rsidRPr="00BB7CBE">
              <w:rPr>
                <w:rFonts w:ascii="Times New Roman" w:eastAsia="SimSun" w:hAnsi="Times New Roman" w:cs="Mangal"/>
                <w:b/>
                <w:kern w:val="1"/>
                <w:sz w:val="28"/>
                <w:szCs w:val="28"/>
                <w:lang w:eastAsia="hi-IN" w:bidi="hi-IN"/>
              </w:rPr>
              <w:t xml:space="preserve"> Scouts Aberdeen Company Donation </w:t>
            </w:r>
          </w:p>
        </w:tc>
        <w:tc>
          <w:tcPr>
            <w:tcW w:w="720" w:type="dxa"/>
            <w:hideMark/>
          </w:tcPr>
          <w:p w14:paraId="70074731"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62430E52"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p>
        </w:tc>
        <w:tc>
          <w:tcPr>
            <w:tcW w:w="1053" w:type="dxa"/>
            <w:hideMark/>
          </w:tcPr>
          <w:p w14:paraId="418952C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£100.00 </w:t>
            </w:r>
          </w:p>
        </w:tc>
      </w:tr>
      <w:tr w:rsidR="00BB7CBE" w:rsidRPr="00BB7CBE" w14:paraId="58EDACDD" w14:textId="77777777">
        <w:trPr>
          <w:trHeight w:val="492"/>
        </w:trPr>
        <w:tc>
          <w:tcPr>
            <w:tcW w:w="5761" w:type="dxa"/>
            <w:hideMark/>
          </w:tcPr>
          <w:p w14:paraId="7AA8A48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24/04/2025 BCG CCA 1234567 CCA 276216 </w:t>
            </w:r>
          </w:p>
        </w:tc>
        <w:tc>
          <w:tcPr>
            <w:tcW w:w="720" w:type="dxa"/>
            <w:hideMark/>
          </w:tcPr>
          <w:p w14:paraId="32BD67E0"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2746CE20"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£960.29 </w:t>
            </w:r>
          </w:p>
        </w:tc>
        <w:tc>
          <w:tcPr>
            <w:tcW w:w="1053" w:type="dxa"/>
          </w:tcPr>
          <w:p w14:paraId="625E5B9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r>
      <w:tr w:rsidR="00BB7CBE" w:rsidRPr="00BB7CBE" w14:paraId="1DD0C6A2" w14:textId="77777777">
        <w:trPr>
          <w:trHeight w:val="929"/>
        </w:trPr>
        <w:tc>
          <w:tcPr>
            <w:tcW w:w="5761" w:type="dxa"/>
            <w:vAlign w:val="center"/>
            <w:hideMark/>
          </w:tcPr>
          <w:p w14:paraId="310D8CC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lastRenderedPageBreak/>
              <w:t xml:space="preserve">Date: 06/05/2025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6FDE76B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Ref:454750673 </w:t>
            </w:r>
          </w:p>
        </w:tc>
        <w:tc>
          <w:tcPr>
            <w:tcW w:w="720" w:type="dxa"/>
            <w:hideMark/>
          </w:tcPr>
          <w:p w14:paraId="447E700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419C9316"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p>
        </w:tc>
        <w:tc>
          <w:tcPr>
            <w:tcW w:w="1053" w:type="dxa"/>
            <w:hideMark/>
          </w:tcPr>
          <w:p w14:paraId="2EC384F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£005.25 </w:t>
            </w:r>
          </w:p>
        </w:tc>
      </w:tr>
      <w:tr w:rsidR="00BB7CBE" w:rsidRPr="00BB7CBE" w14:paraId="78C572B7" w14:textId="77777777">
        <w:trPr>
          <w:trHeight w:val="382"/>
        </w:trPr>
        <w:tc>
          <w:tcPr>
            <w:tcW w:w="5761" w:type="dxa"/>
            <w:hideMark/>
          </w:tcPr>
          <w:p w14:paraId="6D60F29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15/05/2025 Chq.No. 010187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tc>
        <w:tc>
          <w:tcPr>
            <w:tcW w:w="720" w:type="dxa"/>
            <w:hideMark/>
          </w:tcPr>
          <w:p w14:paraId="3B477E78"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tc>
        <w:tc>
          <w:tcPr>
            <w:tcW w:w="1441" w:type="dxa"/>
            <w:hideMark/>
          </w:tcPr>
          <w:p w14:paraId="40CBA5EC"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p>
        </w:tc>
        <w:tc>
          <w:tcPr>
            <w:tcW w:w="1053" w:type="dxa"/>
            <w:vMerge w:val="restart"/>
            <w:hideMark/>
          </w:tcPr>
          <w:p w14:paraId="5FA930E4"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£097.20 </w:t>
            </w:r>
          </w:p>
        </w:tc>
      </w:tr>
      <w:tr w:rsidR="00BB7CBE" w:rsidRPr="00BB7CBE" w14:paraId="4C5EF5AB" w14:textId="77777777">
        <w:trPr>
          <w:trHeight w:val="364"/>
        </w:trPr>
        <w:tc>
          <w:tcPr>
            <w:tcW w:w="7922" w:type="dxa"/>
            <w:gridSpan w:val="3"/>
            <w:hideMark/>
          </w:tcPr>
          <w:p w14:paraId="49CED928"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Reimbursement to William Sell for Zurich Municipal Insurance premium  </w:t>
            </w:r>
          </w:p>
        </w:tc>
        <w:tc>
          <w:tcPr>
            <w:tcW w:w="0" w:type="auto"/>
            <w:vMerge/>
            <w:vAlign w:val="center"/>
            <w:hideMark/>
          </w:tcPr>
          <w:p w14:paraId="1F6DA4F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p>
        </w:tc>
      </w:tr>
      <w:tr w:rsidR="00BB7CBE" w:rsidRPr="00BB7CBE" w14:paraId="4A0BF46F" w14:textId="77777777">
        <w:trPr>
          <w:trHeight w:val="914"/>
        </w:trPr>
        <w:tc>
          <w:tcPr>
            <w:tcW w:w="7922" w:type="dxa"/>
            <w:gridSpan w:val="3"/>
            <w:hideMark/>
          </w:tcPr>
          <w:p w14:paraId="72037BB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02/05/2025 Chq.No. 010183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0AADBFC0"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Ms Catherine Mackay – Honorarium for Auditing 2024 Accounts  </w:t>
            </w:r>
          </w:p>
        </w:tc>
        <w:tc>
          <w:tcPr>
            <w:tcW w:w="1053" w:type="dxa"/>
            <w:hideMark/>
          </w:tcPr>
          <w:p w14:paraId="46A1D8E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£035.00 </w:t>
            </w:r>
          </w:p>
        </w:tc>
      </w:tr>
      <w:tr w:rsidR="00BB7CBE" w:rsidRPr="00BB7CBE" w14:paraId="16C7EED2" w14:textId="77777777">
        <w:trPr>
          <w:trHeight w:val="914"/>
        </w:trPr>
        <w:tc>
          <w:tcPr>
            <w:tcW w:w="7922" w:type="dxa"/>
            <w:gridSpan w:val="3"/>
            <w:hideMark/>
          </w:tcPr>
          <w:p w14:paraId="47AD1539"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06/06/2025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56140FC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Ref:457174615 </w:t>
            </w:r>
          </w:p>
        </w:tc>
        <w:tc>
          <w:tcPr>
            <w:tcW w:w="1053" w:type="dxa"/>
            <w:hideMark/>
          </w:tcPr>
          <w:p w14:paraId="5AAF6BD0"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£004.25 </w:t>
            </w:r>
          </w:p>
        </w:tc>
      </w:tr>
      <w:tr w:rsidR="00BB7CBE" w:rsidRPr="00BB7CBE" w14:paraId="51D9B5CC" w14:textId="77777777">
        <w:trPr>
          <w:trHeight w:val="390"/>
        </w:trPr>
        <w:tc>
          <w:tcPr>
            <w:tcW w:w="7922" w:type="dxa"/>
            <w:gridSpan w:val="3"/>
            <w:hideMark/>
          </w:tcPr>
          <w:p w14:paraId="0F21A31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01/07/2025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tc>
        <w:tc>
          <w:tcPr>
            <w:tcW w:w="1053" w:type="dxa"/>
            <w:hideMark/>
          </w:tcPr>
          <w:p w14:paraId="187B6B8D"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£005.25 </w:t>
            </w:r>
          </w:p>
        </w:tc>
      </w:tr>
    </w:tbl>
    <w:p w14:paraId="28202814"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Ref:459655771 </w:t>
      </w:r>
    </w:p>
    <w:p w14:paraId="74AE605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/2025 DD ICO ZA430010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£047.00 </w:t>
      </w:r>
    </w:p>
    <w:p w14:paraId="60B35BC6"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Zurich ICO GDPR Data Protection </w:t>
      </w:r>
    </w:p>
    <w:p w14:paraId="5BD4972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04/08/2025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£004.25 </w:t>
      </w:r>
    </w:p>
    <w:p w14:paraId="05B8171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Ref:4619333628 </w:t>
      </w:r>
    </w:p>
    <w:p w14:paraId="025B090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02/09/2025 P.A.Y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£004.25 </w:t>
      </w:r>
    </w:p>
    <w:p w14:paraId="797711E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Ref:464373265 </w:t>
      </w:r>
    </w:p>
    <w:p w14:paraId="67F7F25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03/10/2025 P.A.Y (reduced payment)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£004.25 </w:t>
      </w:r>
    </w:p>
    <w:p w14:paraId="2E18CF6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Ref:466799863 </w:t>
      </w:r>
    </w:p>
    <w:p w14:paraId="08D91CB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03/11/2025 P.A.Y (reduced payment)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£004.25 </w:t>
      </w:r>
    </w:p>
    <w:p w14:paraId="0C2FC68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Ref:469303862 </w:t>
      </w:r>
    </w:p>
    <w:p w14:paraId="1FE0741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26/11/2025 Chq.No. 010188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£150.00 </w:t>
      </w:r>
    </w:p>
    <w:p w14:paraId="00D2C65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Aberdeen City Council to pay for Johnston Gardens share of litter bin </w:t>
      </w:r>
    </w:p>
    <w:p w14:paraId="3110AB1D"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02/12/2025 P.A.Y (reduced payment)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£004.25 </w:t>
      </w:r>
    </w:p>
    <w:p w14:paraId="67813C65"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Recipient: Bank of Scotland Service Charge Ref:471750816 </w:t>
      </w:r>
    </w:p>
    <w:p w14:paraId="63F6D142"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23/12/2025 Chq.No. 010191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£300.00 </w:t>
      </w:r>
    </w:p>
    <w:p w14:paraId="0EC6BBF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lastRenderedPageBreak/>
        <w:t xml:space="preserve">Recipient: Springfield Church Festival of Light </w:t>
      </w:r>
    </w:p>
    <w:p w14:paraId="792627F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24/12/2025 Chq.No. 010189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£100.00 </w:t>
      </w:r>
    </w:p>
    <w:p w14:paraId="47D8B0EF"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Recipient: 32</w:t>
      </w:r>
      <w:r w:rsidRPr="00BB7CBE">
        <w:rPr>
          <w:rFonts w:ascii="Times New Roman" w:eastAsia="SimSun" w:hAnsi="Times New Roman" w:cs="Mangal"/>
          <w:b/>
          <w:kern w:val="1"/>
          <w:sz w:val="28"/>
          <w:szCs w:val="28"/>
          <w:vertAlign w:val="superscript"/>
          <w:lang w:eastAsia="hi-IN" w:bidi="hi-IN"/>
        </w:rPr>
        <w:t>nd</w:t>
      </w:r>
      <w:r w:rsidRPr="00BB7CBE">
        <w:rPr>
          <w:rFonts w:ascii="Times New Roman" w:eastAsia="SimSun" w:hAnsi="Times New Roman" w:cs="Mangal"/>
          <w:b/>
          <w:kern w:val="1"/>
          <w:sz w:val="28"/>
          <w:szCs w:val="28"/>
          <w:lang w:eastAsia="hi-IN" w:bidi="hi-IN"/>
        </w:rPr>
        <w:t xml:space="preserve"> Company Boys Brigade Aberdeen </w:t>
      </w:r>
    </w:p>
    <w:p w14:paraId="5F089844"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Closing balance £1271.64 at 31/12/2025 Financial Year 01/01/25 – 31/12/25  </w:t>
      </w:r>
    </w:p>
    <w:p w14:paraId="67C64191"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r w:rsidRPr="00BB7CBE">
        <w:rPr>
          <w:rFonts w:ascii="Times New Roman" w:eastAsia="SimSun" w:hAnsi="Times New Roman" w:cs="Mangal"/>
          <w:b/>
          <w:kern w:val="1"/>
          <w:sz w:val="28"/>
          <w:szCs w:val="28"/>
          <w:lang w:eastAsia="hi-IN" w:bidi="hi-IN"/>
        </w:rPr>
        <w:tab/>
        <w:t xml:space="preserve"> </w:t>
      </w:r>
    </w:p>
    <w:p w14:paraId="50572EB1" w14:textId="77777777" w:rsidR="00806BD2" w:rsidRDefault="00806BD2" w:rsidP="00BB7CBE">
      <w:pPr>
        <w:widowControl w:val="0"/>
        <w:suppressAutoHyphens/>
        <w:spacing w:after="120" w:line="240" w:lineRule="auto"/>
        <w:rPr>
          <w:rFonts w:ascii="Times New Roman" w:eastAsia="SimSun" w:hAnsi="Times New Roman" w:cs="Mangal"/>
          <w:b/>
          <w:kern w:val="1"/>
          <w:sz w:val="28"/>
          <w:szCs w:val="28"/>
          <w:lang w:eastAsia="hi-IN" w:bidi="hi-IN"/>
        </w:rPr>
      </w:pPr>
    </w:p>
    <w:p w14:paraId="3BCE41DA" w14:textId="45193624" w:rsidR="00BB7CBE" w:rsidRPr="00BB7CBE" w:rsidRDefault="00E273BE" w:rsidP="00BB7CBE">
      <w:pPr>
        <w:widowControl w:val="0"/>
        <w:suppressAutoHyphens/>
        <w:spacing w:after="120" w:line="240" w:lineRule="auto"/>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 xml:space="preserve">                                                    </w:t>
      </w:r>
      <w:r w:rsidR="00BB7CBE" w:rsidRPr="00BB7CBE">
        <w:rPr>
          <w:rFonts w:ascii="Times New Roman" w:eastAsia="SimSun" w:hAnsi="Times New Roman" w:cs="Mangal"/>
          <w:b/>
          <w:kern w:val="1"/>
          <w:sz w:val="28"/>
          <w:szCs w:val="28"/>
          <w:lang w:eastAsia="hi-IN" w:bidi="hi-IN"/>
        </w:rPr>
        <w:t xml:space="preserve">TO BE PAID </w:t>
      </w:r>
      <w:r w:rsidR="00EC57A8" w:rsidRPr="00BB7CBE">
        <w:rPr>
          <w:rFonts w:ascii="Times New Roman" w:eastAsia="SimSun" w:hAnsi="Times New Roman" w:cs="Mangal"/>
          <w:b/>
          <w:kern w:val="1"/>
          <w:sz w:val="28"/>
          <w:szCs w:val="28"/>
          <w:lang w:eastAsia="hi-IN" w:bidi="hi-IN"/>
        </w:rPr>
        <w:t>OUT For</w:t>
      </w:r>
      <w:r w:rsidR="00BB7CBE" w:rsidRPr="00BB7CBE">
        <w:rPr>
          <w:rFonts w:ascii="Times New Roman" w:eastAsia="SimSun" w:hAnsi="Times New Roman" w:cs="Mangal"/>
          <w:b/>
          <w:kern w:val="1"/>
          <w:sz w:val="28"/>
          <w:szCs w:val="28"/>
          <w:lang w:eastAsia="hi-IN" w:bidi="hi-IN"/>
        </w:rPr>
        <w:t xml:space="preserve"> noting:  </w:t>
      </w:r>
    </w:p>
    <w:p w14:paraId="72C10A6E"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Chq.No. 010192 to Aberdeen City Council sent on 02/12/2025 not cashed </w:t>
      </w:r>
      <w:r w:rsidRPr="00BB7CBE">
        <w:rPr>
          <w:rFonts w:ascii="Times New Roman" w:eastAsia="SimSun" w:hAnsi="Times New Roman" w:cs="Mangal"/>
          <w:b/>
          <w:kern w:val="1"/>
          <w:sz w:val="28"/>
          <w:szCs w:val="28"/>
          <w:lang w:eastAsia="hi-IN" w:bidi="hi-IN"/>
        </w:rPr>
        <w:tab/>
        <w:t xml:space="preserve">£350.00 </w:t>
      </w:r>
    </w:p>
    <w:p w14:paraId="72BA0DAD"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To reimburse C&amp;S CC for PETS CORNER Hazlehead Park  </w:t>
      </w:r>
    </w:p>
    <w:p w14:paraId="66AB9F74" w14:textId="4F94BB91"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Chq.No. 010190 to 9</w:t>
      </w:r>
      <w:r w:rsidRPr="00BB7CBE">
        <w:rPr>
          <w:rFonts w:ascii="Times New Roman" w:eastAsia="SimSun" w:hAnsi="Times New Roman" w:cs="Mangal"/>
          <w:b/>
          <w:kern w:val="1"/>
          <w:sz w:val="28"/>
          <w:szCs w:val="28"/>
          <w:vertAlign w:val="superscript"/>
          <w:lang w:eastAsia="hi-IN" w:bidi="hi-IN"/>
        </w:rPr>
        <w:t>th</w:t>
      </w:r>
      <w:r w:rsidRPr="00BB7CBE">
        <w:rPr>
          <w:rFonts w:ascii="Times New Roman" w:eastAsia="SimSun" w:hAnsi="Times New Roman" w:cs="Mangal"/>
          <w:b/>
          <w:kern w:val="1"/>
          <w:sz w:val="28"/>
          <w:szCs w:val="28"/>
          <w:lang w:eastAsia="hi-IN" w:bidi="hi-IN"/>
        </w:rPr>
        <w:t xml:space="preserve"> Aberdeen Brownies sent on 12/11/2025 not cashed  £100.00 </w:t>
      </w:r>
    </w:p>
    <w:p w14:paraId="61111DD9"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Donation. </w:t>
      </w:r>
    </w:p>
    <w:p w14:paraId="68B2FF92"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Current balance on 23/02/2025: £1261.64 to be reduced to £811.64 when recipients cash their cheques totalling £450.00 sent during the financial year 2025. </w:t>
      </w:r>
    </w:p>
    <w:p w14:paraId="360379E7"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p w14:paraId="3E68620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Page 2/3 for 2025 </w:t>
      </w:r>
    </w:p>
    <w:p w14:paraId="458612A4"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p w14:paraId="438604D4"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Signed as a true record Cameron Campbell - Treasurer 23/02/2026. </w:t>
      </w:r>
    </w:p>
    <w:p w14:paraId="07741E66" w14:textId="134BFE58"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noProof/>
          <w:kern w:val="1"/>
          <w:sz w:val="28"/>
          <w:szCs w:val="28"/>
          <w:lang w:eastAsia="hi-IN" w:bidi="hi-IN"/>
        </w:rPr>
        <w:drawing>
          <wp:inline distT="0" distB="0" distL="0" distR="0" wp14:anchorId="4B5740BF" wp14:editId="49FD3E4D">
            <wp:extent cx="1666875" cy="552450"/>
            <wp:effectExtent l="0" t="0" r="9525" b="0"/>
            <wp:docPr id="617106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552450"/>
                    </a:xfrm>
                    <a:prstGeom prst="rect">
                      <a:avLst/>
                    </a:prstGeom>
                    <a:noFill/>
                    <a:ln>
                      <a:noFill/>
                    </a:ln>
                  </pic:spPr>
                </pic:pic>
              </a:graphicData>
            </a:graphic>
          </wp:inline>
        </w:drawing>
      </w:r>
      <w:r w:rsidRPr="00BB7CBE">
        <w:rPr>
          <w:rFonts w:ascii="Times New Roman" w:eastAsia="SimSun" w:hAnsi="Times New Roman" w:cs="Mangal"/>
          <w:b/>
          <w:kern w:val="1"/>
          <w:sz w:val="28"/>
          <w:szCs w:val="28"/>
          <w:lang w:eastAsia="hi-IN" w:bidi="hi-IN"/>
        </w:rPr>
        <w:t xml:space="preserve"> </w:t>
      </w:r>
    </w:p>
    <w:p w14:paraId="0CBED951"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On behalf of Craigiebuckler &amp; Seafield Community Council Independently  </w:t>
      </w:r>
    </w:p>
    <w:p w14:paraId="10A3BCFD"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Audited: Ms Catherine Mackay  </w:t>
      </w:r>
    </w:p>
    <w:p w14:paraId="7495F11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Finance Administrator, Gray’s School of Art, The Robert Gordon University, Garthdee, Aberdeen AB10 7QD  </w:t>
      </w:r>
    </w:p>
    <w:p w14:paraId="374F5F51" w14:textId="605C0FC3"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Signed: </w:t>
      </w:r>
      <w:r w:rsidRPr="00BB7CBE">
        <w:rPr>
          <w:rFonts w:ascii="Times New Roman" w:eastAsia="SimSun" w:hAnsi="Times New Roman" w:cs="Mangal"/>
          <w:b/>
          <w:noProof/>
          <w:kern w:val="1"/>
          <w:sz w:val="28"/>
          <w:szCs w:val="28"/>
          <w:lang w:eastAsia="hi-IN" w:bidi="hi-IN"/>
        </w:rPr>
        <w:drawing>
          <wp:inline distT="0" distB="0" distL="0" distR="0" wp14:anchorId="6D5BAB23" wp14:editId="33A8734D">
            <wp:extent cx="2247900" cy="419100"/>
            <wp:effectExtent l="0" t="0" r="0" b="0"/>
            <wp:docPr id="4159616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419100"/>
                    </a:xfrm>
                    <a:prstGeom prst="rect">
                      <a:avLst/>
                    </a:prstGeom>
                    <a:noFill/>
                    <a:ln>
                      <a:noFill/>
                    </a:ln>
                  </pic:spPr>
                </pic:pic>
              </a:graphicData>
            </a:graphic>
          </wp:inline>
        </w:drawing>
      </w:r>
      <w:r w:rsidRPr="00BB7CBE">
        <w:rPr>
          <w:rFonts w:ascii="Times New Roman" w:eastAsia="SimSun" w:hAnsi="Times New Roman" w:cs="Mangal"/>
          <w:b/>
          <w:kern w:val="1"/>
          <w:sz w:val="28"/>
          <w:szCs w:val="28"/>
          <w:lang w:eastAsia="hi-IN" w:bidi="hi-IN"/>
        </w:rPr>
        <w:t xml:space="preserve"> </w:t>
      </w:r>
    </w:p>
    <w:p w14:paraId="7B087D6A"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Date: 02 /03/2026 </w:t>
      </w:r>
    </w:p>
    <w:p w14:paraId="0FC0474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 </w:t>
      </w:r>
    </w:p>
    <w:p w14:paraId="5E7BBE6B" w14:textId="77777777" w:rsidR="00BB7CBE" w:rsidRPr="00BB7CBE" w:rsidRDefault="00BB7CBE" w:rsidP="00BB7CBE">
      <w:pPr>
        <w:widowControl w:val="0"/>
        <w:suppressAutoHyphens/>
        <w:spacing w:after="120" w:line="240" w:lineRule="auto"/>
        <w:rPr>
          <w:rFonts w:ascii="Times New Roman" w:eastAsia="SimSun" w:hAnsi="Times New Roman" w:cs="Mangal"/>
          <w:b/>
          <w:kern w:val="1"/>
          <w:sz w:val="28"/>
          <w:szCs w:val="28"/>
          <w:lang w:eastAsia="hi-IN" w:bidi="hi-IN"/>
        </w:rPr>
      </w:pPr>
      <w:r w:rsidRPr="00BB7CBE">
        <w:rPr>
          <w:rFonts w:ascii="Times New Roman" w:eastAsia="SimSun" w:hAnsi="Times New Roman" w:cs="Mangal"/>
          <w:b/>
          <w:kern w:val="1"/>
          <w:sz w:val="28"/>
          <w:szCs w:val="28"/>
          <w:lang w:eastAsia="hi-IN" w:bidi="hi-IN"/>
        </w:rPr>
        <w:t xml:space="preserve">Page 3/3 for 2025 </w:t>
      </w:r>
    </w:p>
    <w:p w14:paraId="32C58AC6" w14:textId="4C44F539" w:rsidR="001C1C72" w:rsidRPr="00F22341" w:rsidRDefault="001C1C72" w:rsidP="001C1C72">
      <w:pPr>
        <w:widowControl w:val="0"/>
        <w:suppressAutoHyphens/>
        <w:spacing w:after="120" w:line="240" w:lineRule="auto"/>
        <w:rPr>
          <w:rFonts w:ascii="Times New Roman" w:eastAsia="SimSun" w:hAnsi="Times New Roman" w:cs="Mangal"/>
          <w:b/>
          <w:kern w:val="1"/>
          <w:sz w:val="28"/>
          <w:szCs w:val="28"/>
          <w:lang w:eastAsia="hi-IN" w:bidi="hi-IN"/>
        </w:rPr>
      </w:pPr>
      <w:r w:rsidRPr="00F22341">
        <w:rPr>
          <w:rFonts w:ascii="Times New Roman" w:eastAsia="SimSun" w:hAnsi="Times New Roman" w:cs="Mangal"/>
          <w:b/>
          <w:kern w:val="1"/>
          <w:sz w:val="28"/>
          <w:szCs w:val="28"/>
          <w:lang w:eastAsia="hi-IN" w:bidi="hi-IN"/>
        </w:rPr>
        <w:t>_______________________________________________________________</w:t>
      </w:r>
    </w:p>
    <w:p w14:paraId="6DAB8B64"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          </w:t>
      </w:r>
    </w:p>
    <w:p w14:paraId="0F0EFB2C"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7665E640"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164D932C"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4330D05C"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61D3CEC7"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33E11175"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0BDED58D"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3AA196E6"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41875500"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1D89AD5E"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59FCFDF7"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13E9E72E" w14:textId="77777777" w:rsidR="001C1C72" w:rsidRDefault="001C1C72" w:rsidP="001C1C72">
      <w:pPr>
        <w:widowControl w:val="0"/>
        <w:spacing w:after="0" w:line="240" w:lineRule="auto"/>
        <w:rPr>
          <w:rFonts w:ascii="Times New Roman" w:eastAsia="SimSun" w:hAnsi="Times New Roman" w:cs="Mangal"/>
          <w:b/>
          <w:sz w:val="28"/>
          <w:szCs w:val="28"/>
          <w:lang w:eastAsia="hi-IN" w:bidi="hi-IN"/>
        </w:rPr>
      </w:pPr>
    </w:p>
    <w:p w14:paraId="215C9BD9" w14:textId="77777777" w:rsidR="001C1C72" w:rsidRDefault="001C1C72"/>
    <w:sectPr w:rsidR="001C1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36E2"/>
    <w:multiLevelType w:val="hybridMultilevel"/>
    <w:tmpl w:val="25A239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EC1C86"/>
    <w:multiLevelType w:val="hybridMultilevel"/>
    <w:tmpl w:val="9550943C"/>
    <w:lvl w:ilvl="0" w:tplc="DC2C30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080551"/>
    <w:multiLevelType w:val="hybridMultilevel"/>
    <w:tmpl w:val="5AEEF5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8180386">
    <w:abstractNumId w:val="0"/>
  </w:num>
  <w:num w:numId="2" w16cid:durableId="118838866">
    <w:abstractNumId w:val="1"/>
  </w:num>
  <w:num w:numId="3" w16cid:durableId="885719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2"/>
    <w:rsid w:val="000E4D1F"/>
    <w:rsid w:val="001C1C72"/>
    <w:rsid w:val="0033448D"/>
    <w:rsid w:val="003B1D89"/>
    <w:rsid w:val="004915D8"/>
    <w:rsid w:val="00525B4C"/>
    <w:rsid w:val="00573AD9"/>
    <w:rsid w:val="005B2B36"/>
    <w:rsid w:val="005D6EF7"/>
    <w:rsid w:val="006418AF"/>
    <w:rsid w:val="00696062"/>
    <w:rsid w:val="00806BD2"/>
    <w:rsid w:val="00923715"/>
    <w:rsid w:val="00A15B61"/>
    <w:rsid w:val="00A36BFD"/>
    <w:rsid w:val="00BB7CBE"/>
    <w:rsid w:val="00C43D9C"/>
    <w:rsid w:val="00CA7BE0"/>
    <w:rsid w:val="00D07A14"/>
    <w:rsid w:val="00D1079D"/>
    <w:rsid w:val="00D91E8D"/>
    <w:rsid w:val="00E273BE"/>
    <w:rsid w:val="00EC57A8"/>
    <w:rsid w:val="00FB7481"/>
    <w:rsid w:val="00FD2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6FB4"/>
  <w15:chartTrackingRefBased/>
  <w15:docId w15:val="{BBD3FEF4-7B87-41C3-AA05-699B3149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72"/>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1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C72"/>
    <w:rPr>
      <w:rFonts w:eastAsiaTheme="majorEastAsia" w:cstheme="majorBidi"/>
      <w:color w:val="272727" w:themeColor="text1" w:themeTint="D8"/>
    </w:rPr>
  </w:style>
  <w:style w:type="paragraph" w:styleId="Title">
    <w:name w:val="Title"/>
    <w:basedOn w:val="Normal"/>
    <w:next w:val="Normal"/>
    <w:link w:val="TitleChar"/>
    <w:uiPriority w:val="10"/>
    <w:qFormat/>
    <w:rsid w:val="001C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C72"/>
    <w:pPr>
      <w:spacing w:before="160"/>
      <w:jc w:val="center"/>
    </w:pPr>
    <w:rPr>
      <w:i/>
      <w:iCs/>
      <w:color w:val="404040" w:themeColor="text1" w:themeTint="BF"/>
    </w:rPr>
  </w:style>
  <w:style w:type="character" w:customStyle="1" w:styleId="QuoteChar">
    <w:name w:val="Quote Char"/>
    <w:basedOn w:val="DefaultParagraphFont"/>
    <w:link w:val="Quote"/>
    <w:uiPriority w:val="29"/>
    <w:rsid w:val="001C1C72"/>
    <w:rPr>
      <w:i/>
      <w:iCs/>
      <w:color w:val="404040" w:themeColor="text1" w:themeTint="BF"/>
    </w:rPr>
  </w:style>
  <w:style w:type="paragraph" w:styleId="ListParagraph">
    <w:name w:val="List Paragraph"/>
    <w:basedOn w:val="Normal"/>
    <w:uiPriority w:val="34"/>
    <w:qFormat/>
    <w:rsid w:val="001C1C72"/>
    <w:pPr>
      <w:ind w:left="720"/>
      <w:contextualSpacing/>
    </w:pPr>
  </w:style>
  <w:style w:type="character" w:styleId="IntenseEmphasis">
    <w:name w:val="Intense Emphasis"/>
    <w:basedOn w:val="DefaultParagraphFont"/>
    <w:uiPriority w:val="21"/>
    <w:qFormat/>
    <w:rsid w:val="001C1C72"/>
    <w:rPr>
      <w:i/>
      <w:iCs/>
      <w:color w:val="0F4761" w:themeColor="accent1" w:themeShade="BF"/>
    </w:rPr>
  </w:style>
  <w:style w:type="paragraph" w:styleId="IntenseQuote">
    <w:name w:val="Intense Quote"/>
    <w:basedOn w:val="Normal"/>
    <w:next w:val="Normal"/>
    <w:link w:val="IntenseQuoteChar"/>
    <w:uiPriority w:val="30"/>
    <w:qFormat/>
    <w:rsid w:val="001C1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C72"/>
    <w:rPr>
      <w:i/>
      <w:iCs/>
      <w:color w:val="0F4761" w:themeColor="accent1" w:themeShade="BF"/>
    </w:rPr>
  </w:style>
  <w:style w:type="character" w:styleId="IntenseReference">
    <w:name w:val="Intense Reference"/>
    <w:basedOn w:val="DefaultParagraphFont"/>
    <w:uiPriority w:val="32"/>
    <w:qFormat/>
    <w:rsid w:val="001C1C72"/>
    <w:rPr>
      <w:b/>
      <w:bCs/>
      <w:smallCaps/>
      <w:color w:val="0F4761" w:themeColor="accent1" w:themeShade="BF"/>
      <w:spacing w:val="5"/>
    </w:rPr>
  </w:style>
  <w:style w:type="paragraph" w:styleId="NormalWeb">
    <w:name w:val="Normal (Web)"/>
    <w:basedOn w:val="Normal"/>
    <w:uiPriority w:val="99"/>
    <w:unhideWhenUsed/>
    <w:rsid w:val="00525B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1053</Words>
  <Characters>6237</Characters>
  <Application>Microsoft Office Word</Application>
  <DocSecurity>0</DocSecurity>
  <Lines>283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9</cp:revision>
  <cp:lastPrinted>2026-03-03T16:56:00Z</cp:lastPrinted>
  <dcterms:created xsi:type="dcterms:W3CDTF">2026-03-02T20:24:00Z</dcterms:created>
  <dcterms:modified xsi:type="dcterms:W3CDTF">2026-03-29T21:02:00Z</dcterms:modified>
</cp:coreProperties>
</file>